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Haettenschweiler" w:cs="Haettenschweiler" w:eastAsia="Haettenschweiler" w:hAnsi="Haettenschweiler"/>
          <w:sz w:val="80"/>
          <w:szCs w:val="80"/>
          <w:vertAlign w:val="baseline"/>
        </w:rPr>
      </w:pPr>
      <w:r w:rsidDel="00000000" w:rsidR="00000000" w:rsidRPr="00000000">
        <w:rPr>
          <w:rtl w:val="0"/>
        </w:rPr>
      </w:r>
    </w:p>
    <w:p w:rsidR="00000000" w:rsidDel="00000000" w:rsidP="00000000" w:rsidRDefault="00000000" w:rsidRPr="00000000" w14:paraId="00000002">
      <w:pPr>
        <w:pageBreakBefore w:val="0"/>
        <w:jc w:val="center"/>
        <w:rPr>
          <w:rFonts w:ascii="Haettenschweiler" w:cs="Haettenschweiler" w:eastAsia="Haettenschweiler" w:hAnsi="Haettenschweiler"/>
          <w:sz w:val="80"/>
          <w:szCs w:val="80"/>
          <w:vertAlign w:val="baseline"/>
        </w:rPr>
      </w:pPr>
      <w:r w:rsidDel="00000000" w:rsidR="00000000" w:rsidRPr="00000000">
        <w:rPr>
          <w:rFonts w:ascii="Haettenschweiler" w:cs="Haettenschweiler" w:eastAsia="Haettenschweiler" w:hAnsi="Haettenschweiler"/>
          <w:sz w:val="80"/>
          <w:szCs w:val="80"/>
          <w:vertAlign w:val="baseline"/>
          <w:rtl w:val="0"/>
        </w:rPr>
        <w:t xml:space="preserve">CUADRO DE ASFIXIA</w:t>
      </w:r>
    </w:p>
    <w:p w:rsidR="00000000" w:rsidDel="00000000" w:rsidP="00000000" w:rsidRDefault="00000000" w:rsidRPr="00000000" w14:paraId="00000003">
      <w:pPr>
        <w:pageBreakBefore w:val="0"/>
        <w:jc w:val="both"/>
        <w:rPr>
          <w:vertAlign w:val="baseline"/>
        </w:rPr>
      </w:pPr>
      <w:r w:rsidDel="00000000" w:rsidR="00000000" w:rsidRPr="00000000">
        <w:rPr>
          <w:rtl w:val="0"/>
        </w:rPr>
      </w:r>
    </w:p>
    <w:p w:rsidR="00000000" w:rsidDel="00000000" w:rsidP="00000000" w:rsidRDefault="00000000" w:rsidRPr="00000000" w14:paraId="00000004">
      <w:pPr>
        <w:pageBreakBefore w:val="0"/>
        <w:jc w:val="both"/>
        <w:rPr>
          <w:vertAlign w:val="baseline"/>
        </w:rPr>
      </w:pPr>
      <w:r w:rsidDel="00000000" w:rsidR="00000000" w:rsidRPr="00000000">
        <w:rPr>
          <w:rtl w:val="0"/>
        </w:rPr>
      </w:r>
    </w:p>
    <w:p w:rsidR="00000000" w:rsidDel="00000000" w:rsidP="00000000" w:rsidRDefault="00000000" w:rsidRPr="00000000" w14:paraId="00000005">
      <w:pPr>
        <w:pageBreakBefore w:val="0"/>
        <w:jc w:val="both"/>
        <w:rPr>
          <w:vertAlign w:val="baseline"/>
        </w:rPr>
      </w:pPr>
      <w:r w:rsidDel="00000000" w:rsidR="00000000" w:rsidRPr="00000000">
        <w:rPr>
          <w:rtl w:val="0"/>
        </w:rPr>
      </w:r>
    </w:p>
    <w:p w:rsidR="00000000" w:rsidDel="00000000" w:rsidP="00000000" w:rsidRDefault="00000000" w:rsidRPr="00000000" w14:paraId="00000006">
      <w:pPr>
        <w:pageBreakBefore w:val="0"/>
        <w:jc w:val="both"/>
        <w:rPr>
          <w:vertAlign w:val="baseline"/>
        </w:rPr>
      </w:pPr>
      <w:r w:rsidDel="00000000" w:rsidR="00000000" w:rsidRPr="00000000">
        <w:rPr>
          <w:rtl w:val="0"/>
        </w:rPr>
      </w:r>
    </w:p>
    <w:p w:rsidR="00000000" w:rsidDel="00000000" w:rsidP="00000000" w:rsidRDefault="00000000" w:rsidRPr="00000000" w14:paraId="00000007">
      <w:pPr>
        <w:pageBreakBefore w:val="0"/>
        <w:jc w:val="center"/>
        <w:rPr>
          <w:sz w:val="48"/>
          <w:szCs w:val="48"/>
          <w:vertAlign w:val="baseline"/>
        </w:rPr>
      </w:pPr>
      <w:r w:rsidDel="00000000" w:rsidR="00000000" w:rsidRPr="00000000">
        <w:rPr>
          <w:rFonts w:ascii="Bookman Old Style" w:cs="Bookman Old Style" w:eastAsia="Bookman Old Style" w:hAnsi="Bookman Old Style"/>
          <w:sz w:val="48"/>
          <w:szCs w:val="48"/>
          <w:vertAlign w:val="baseline"/>
          <w:rtl w:val="0"/>
        </w:rPr>
        <w:t xml:space="preserve">de Rafael Spregelburd</w:t>
      </w:r>
      <w:r w:rsidDel="00000000" w:rsidR="00000000" w:rsidRPr="00000000">
        <w:rPr>
          <w:rtl w:val="0"/>
        </w:rPr>
      </w:r>
    </w:p>
    <w:p w:rsidR="00000000" w:rsidDel="00000000" w:rsidP="00000000" w:rsidRDefault="00000000" w:rsidRPr="00000000" w14:paraId="00000008">
      <w:pPr>
        <w:pageBreakBefore w:val="0"/>
        <w:jc w:val="both"/>
        <w:rPr>
          <w:vertAlign w:val="baseline"/>
        </w:rPr>
      </w:pPr>
      <w:r w:rsidDel="00000000" w:rsidR="00000000" w:rsidRPr="00000000">
        <w:rPr>
          <w:rtl w:val="0"/>
        </w:rPr>
      </w:r>
    </w:p>
    <w:p w:rsidR="00000000" w:rsidDel="00000000" w:rsidP="00000000" w:rsidRDefault="00000000" w:rsidRPr="00000000" w14:paraId="00000009">
      <w:pPr>
        <w:pageBreakBefore w:val="0"/>
        <w:jc w:val="both"/>
        <w:rPr>
          <w:vertAlign w:val="baseline"/>
        </w:rPr>
      </w:pPr>
      <w:r w:rsidDel="00000000" w:rsidR="00000000" w:rsidRPr="00000000">
        <w:rPr>
          <w:rtl w:val="0"/>
        </w:rPr>
      </w:r>
    </w:p>
    <w:p w:rsidR="00000000" w:rsidDel="00000000" w:rsidP="00000000" w:rsidRDefault="00000000" w:rsidRPr="00000000" w14:paraId="0000000A">
      <w:pPr>
        <w:pageBreakBefore w:val="0"/>
        <w:jc w:val="both"/>
        <w:rPr>
          <w:vertAlign w:val="baseline"/>
        </w:rPr>
      </w:pPr>
      <w:r w:rsidDel="00000000" w:rsidR="00000000" w:rsidRPr="00000000">
        <w:rPr>
          <w:rtl w:val="0"/>
        </w:rPr>
      </w:r>
    </w:p>
    <w:p w:rsidR="00000000" w:rsidDel="00000000" w:rsidP="00000000" w:rsidRDefault="00000000" w:rsidRPr="00000000" w14:paraId="0000000B">
      <w:pPr>
        <w:pageBreakBefore w:val="0"/>
        <w:jc w:val="both"/>
        <w:rPr>
          <w:vertAlign w:val="baseline"/>
        </w:rPr>
      </w:pPr>
      <w:r w:rsidDel="00000000" w:rsidR="00000000" w:rsidRPr="00000000">
        <w:rPr>
          <w:rtl w:val="0"/>
        </w:rPr>
      </w:r>
    </w:p>
    <w:p w:rsidR="00000000" w:rsidDel="00000000" w:rsidP="00000000" w:rsidRDefault="00000000" w:rsidRPr="00000000" w14:paraId="0000000C">
      <w:pPr>
        <w:pageBreakBefore w:val="0"/>
        <w:jc w:val="both"/>
        <w:rPr>
          <w:vertAlign w:val="baseline"/>
        </w:rPr>
      </w:pPr>
      <w:r w:rsidDel="00000000" w:rsidR="00000000" w:rsidRPr="00000000">
        <w:rPr>
          <w:rtl w:val="0"/>
        </w:rPr>
      </w:r>
    </w:p>
    <w:p w:rsidR="00000000" w:rsidDel="00000000" w:rsidP="00000000" w:rsidRDefault="00000000" w:rsidRPr="00000000" w14:paraId="0000000D">
      <w:pPr>
        <w:pageBreakBefore w:val="0"/>
        <w:jc w:val="both"/>
        <w:rPr>
          <w:vertAlign w:val="baseline"/>
        </w:rPr>
      </w:pPr>
      <w:r w:rsidDel="00000000" w:rsidR="00000000" w:rsidRPr="00000000">
        <w:rPr>
          <w:rtl w:val="0"/>
        </w:rPr>
      </w:r>
    </w:p>
    <w:p w:rsidR="00000000" w:rsidDel="00000000" w:rsidP="00000000" w:rsidRDefault="00000000" w:rsidRPr="00000000" w14:paraId="0000000E">
      <w:pPr>
        <w:pageBreakBefore w:val="0"/>
        <w:jc w:val="both"/>
        <w:rPr>
          <w:vertAlign w:val="baseline"/>
        </w:rPr>
      </w:pPr>
      <w:r w:rsidDel="00000000" w:rsidR="00000000" w:rsidRPr="00000000">
        <w:rPr>
          <w:rtl w:val="0"/>
        </w:rPr>
      </w:r>
    </w:p>
    <w:p w:rsidR="00000000" w:rsidDel="00000000" w:rsidP="00000000" w:rsidRDefault="00000000" w:rsidRPr="00000000" w14:paraId="0000000F">
      <w:pPr>
        <w:pageBreakBefore w:val="0"/>
        <w:jc w:val="both"/>
        <w:rPr>
          <w:vertAlign w:val="baseline"/>
        </w:rPr>
      </w:pPr>
      <w:r w:rsidDel="00000000" w:rsidR="00000000" w:rsidRPr="00000000">
        <w:rPr>
          <w:rtl w:val="0"/>
        </w:rPr>
      </w:r>
    </w:p>
    <w:p w:rsidR="00000000" w:rsidDel="00000000" w:rsidP="00000000" w:rsidRDefault="00000000" w:rsidRPr="00000000" w14:paraId="00000010">
      <w:pPr>
        <w:pageBreakBefore w:val="0"/>
        <w:jc w:val="center"/>
        <w:rPr>
          <w:rFonts w:ascii="Bookman Old Style" w:cs="Bookman Old Style" w:eastAsia="Bookman Old Style" w:hAnsi="Bookman Old Style"/>
          <w:sz w:val="28"/>
          <w:szCs w:val="28"/>
          <w:vertAlign w:val="baseline"/>
        </w:rPr>
      </w:pPr>
      <w:r w:rsidDel="00000000" w:rsidR="00000000" w:rsidRPr="00000000">
        <w:rPr>
          <w:rFonts w:ascii="Bookman Old Style" w:cs="Bookman Old Style" w:eastAsia="Bookman Old Style" w:hAnsi="Bookman Old Style"/>
          <w:sz w:val="28"/>
          <w:szCs w:val="28"/>
          <w:vertAlign w:val="baseline"/>
          <w:rtl w:val="0"/>
        </w:rPr>
        <w:t xml:space="preserve">Estrenada en julio de 1996</w:t>
      </w:r>
    </w:p>
    <w:p w:rsidR="00000000" w:rsidDel="00000000" w:rsidP="00000000" w:rsidRDefault="00000000" w:rsidRPr="00000000" w14:paraId="00000011">
      <w:pPr>
        <w:pageBreakBefore w:val="0"/>
        <w:jc w:val="center"/>
        <w:rPr>
          <w:rFonts w:ascii="Bookman Old Style" w:cs="Bookman Old Style" w:eastAsia="Bookman Old Style" w:hAnsi="Bookman Old Style"/>
          <w:sz w:val="28"/>
          <w:szCs w:val="28"/>
          <w:vertAlign w:val="baseline"/>
        </w:rPr>
      </w:pPr>
      <w:r w:rsidDel="00000000" w:rsidR="00000000" w:rsidRPr="00000000">
        <w:rPr>
          <w:rFonts w:ascii="Bookman Old Style" w:cs="Bookman Old Style" w:eastAsia="Bookman Old Style" w:hAnsi="Bookman Old Style"/>
          <w:sz w:val="28"/>
          <w:szCs w:val="28"/>
          <w:vertAlign w:val="baseline"/>
          <w:rtl w:val="0"/>
        </w:rPr>
        <w:t xml:space="preserve">en la sala </w:t>
      </w:r>
      <w:r w:rsidDel="00000000" w:rsidR="00000000" w:rsidRPr="00000000">
        <w:rPr>
          <w:rFonts w:ascii="Bookman Old Style" w:cs="Bookman Old Style" w:eastAsia="Bookman Old Style" w:hAnsi="Bookman Old Style"/>
          <w:b w:val="1"/>
          <w:sz w:val="28"/>
          <w:szCs w:val="28"/>
          <w:vertAlign w:val="baseline"/>
          <w:rtl w:val="0"/>
        </w:rPr>
        <w:t xml:space="preserve">LA CARBONERA</w:t>
      </w:r>
      <w:r w:rsidDel="00000000" w:rsidR="00000000" w:rsidRPr="00000000">
        <w:rPr>
          <w:rtl w:val="0"/>
        </w:rPr>
      </w:r>
    </w:p>
    <w:p w:rsidR="00000000" w:rsidDel="00000000" w:rsidP="00000000" w:rsidRDefault="00000000" w:rsidRPr="00000000" w14:paraId="00000012">
      <w:pPr>
        <w:pageBreakBefore w:val="0"/>
        <w:jc w:val="center"/>
        <w:rPr>
          <w:vertAlign w:val="baseline"/>
        </w:rPr>
      </w:pPr>
      <w:r w:rsidDel="00000000" w:rsidR="00000000" w:rsidRPr="00000000">
        <w:rPr>
          <w:rFonts w:ascii="Bookman Old Style" w:cs="Bookman Old Style" w:eastAsia="Bookman Old Style" w:hAnsi="Bookman Old Style"/>
          <w:sz w:val="28"/>
          <w:szCs w:val="28"/>
          <w:vertAlign w:val="baseline"/>
          <w:rtl w:val="0"/>
        </w:rPr>
        <w:t xml:space="preserve">con dirección de </w:t>
      </w:r>
      <w:r w:rsidDel="00000000" w:rsidR="00000000" w:rsidRPr="00000000">
        <w:rPr>
          <w:rFonts w:ascii="Bookman Old Style" w:cs="Bookman Old Style" w:eastAsia="Bookman Old Style" w:hAnsi="Bookman Old Style"/>
          <w:b w:val="1"/>
          <w:sz w:val="28"/>
          <w:szCs w:val="28"/>
          <w:vertAlign w:val="baseline"/>
          <w:rtl w:val="0"/>
        </w:rPr>
        <w:t xml:space="preserve">Luis Herrera</w:t>
      </w:r>
      <w:r w:rsidDel="00000000" w:rsidR="00000000" w:rsidRPr="00000000">
        <w:rPr>
          <w:rtl w:val="0"/>
        </w:rPr>
      </w:r>
    </w:p>
    <w:p w:rsidR="00000000" w:rsidDel="00000000" w:rsidP="00000000" w:rsidRDefault="00000000" w:rsidRPr="00000000" w14:paraId="00000013">
      <w:pPr>
        <w:pageBreakBefore w:val="0"/>
        <w:jc w:val="both"/>
        <w:rPr>
          <w:vertAlign w:val="baseline"/>
        </w:rPr>
      </w:pPr>
      <w:r w:rsidDel="00000000" w:rsidR="00000000" w:rsidRPr="00000000">
        <w:rPr>
          <w:rtl w:val="0"/>
        </w:rPr>
      </w:r>
    </w:p>
    <w:p w:rsidR="00000000" w:rsidDel="00000000" w:rsidP="00000000" w:rsidRDefault="00000000" w:rsidRPr="00000000" w14:paraId="00000014">
      <w:pPr>
        <w:pageBreakBefore w:val="0"/>
        <w:jc w:val="both"/>
        <w:rPr>
          <w:vertAlign w:val="baseline"/>
        </w:rPr>
      </w:pPr>
      <w:r w:rsidDel="00000000" w:rsidR="00000000" w:rsidRPr="00000000">
        <w:rPr>
          <w:rtl w:val="0"/>
        </w:rPr>
      </w:r>
    </w:p>
    <w:p w:rsidR="00000000" w:rsidDel="00000000" w:rsidP="00000000" w:rsidRDefault="00000000" w:rsidRPr="00000000" w14:paraId="00000015">
      <w:pPr>
        <w:pageBreakBefore w:val="0"/>
        <w:jc w:val="both"/>
        <w:rPr>
          <w:vertAlign w:val="baseline"/>
        </w:rPr>
      </w:pPr>
      <w:r w:rsidDel="00000000" w:rsidR="00000000" w:rsidRPr="00000000">
        <w:rPr>
          <w:rtl w:val="0"/>
        </w:rPr>
      </w:r>
    </w:p>
    <w:p w:rsidR="00000000" w:rsidDel="00000000" w:rsidP="00000000" w:rsidRDefault="00000000" w:rsidRPr="00000000" w14:paraId="00000016">
      <w:pPr>
        <w:pageBreakBefore w:val="0"/>
        <w:jc w:val="both"/>
        <w:rPr>
          <w:vertAlign w:val="baseline"/>
        </w:rPr>
      </w:pPr>
      <w:r w:rsidDel="00000000" w:rsidR="00000000" w:rsidRPr="00000000">
        <w:rPr>
          <w:rtl w:val="0"/>
        </w:rPr>
      </w:r>
    </w:p>
    <w:p w:rsidR="00000000" w:rsidDel="00000000" w:rsidP="00000000" w:rsidRDefault="00000000" w:rsidRPr="00000000" w14:paraId="00000017">
      <w:pPr>
        <w:pageBreakBefore w:val="0"/>
        <w:jc w:val="both"/>
        <w:rPr>
          <w:vertAlign w:val="baseline"/>
        </w:rPr>
      </w:pPr>
      <w:r w:rsidDel="00000000" w:rsidR="00000000" w:rsidRPr="00000000">
        <w:rPr>
          <w:rtl w:val="0"/>
        </w:rPr>
      </w:r>
    </w:p>
    <w:p w:rsidR="00000000" w:rsidDel="00000000" w:rsidP="00000000" w:rsidRDefault="00000000" w:rsidRPr="00000000" w14:paraId="00000018">
      <w:pPr>
        <w:pageBreakBefore w:val="0"/>
        <w:jc w:val="both"/>
        <w:rPr>
          <w:vertAlign w:val="baseline"/>
        </w:rPr>
      </w:pPr>
      <w:r w:rsidDel="00000000" w:rsidR="00000000" w:rsidRPr="00000000">
        <w:rPr>
          <w:rtl w:val="0"/>
        </w:rPr>
      </w:r>
    </w:p>
    <w:p w:rsidR="00000000" w:rsidDel="00000000" w:rsidP="00000000" w:rsidRDefault="00000000" w:rsidRPr="00000000" w14:paraId="00000019">
      <w:pPr>
        <w:pageBreakBefore w:val="0"/>
        <w:jc w:val="both"/>
        <w:rPr>
          <w:vertAlign w:val="baseline"/>
        </w:rPr>
      </w:pPr>
      <w:r w:rsidDel="00000000" w:rsidR="00000000" w:rsidRPr="00000000">
        <w:rPr>
          <w:rtl w:val="0"/>
        </w:rPr>
      </w:r>
    </w:p>
    <w:p w:rsidR="00000000" w:rsidDel="00000000" w:rsidP="00000000" w:rsidRDefault="00000000" w:rsidRPr="00000000" w14:paraId="0000001A">
      <w:pPr>
        <w:pageBreakBefore w:val="0"/>
        <w:jc w:val="both"/>
        <w:rPr>
          <w:vertAlign w:val="baseline"/>
        </w:rPr>
      </w:pPr>
      <w:r w:rsidDel="00000000" w:rsidR="00000000" w:rsidRPr="00000000">
        <w:rPr>
          <w:rtl w:val="0"/>
        </w:rPr>
      </w:r>
    </w:p>
    <w:p w:rsidR="00000000" w:rsidDel="00000000" w:rsidP="00000000" w:rsidRDefault="00000000" w:rsidRPr="00000000" w14:paraId="0000001B">
      <w:pPr>
        <w:pageBreakBefore w:val="0"/>
        <w:jc w:val="both"/>
        <w:rPr>
          <w:vertAlign w:val="baseline"/>
        </w:rPr>
      </w:pPr>
      <w:r w:rsidDel="00000000" w:rsidR="00000000" w:rsidRPr="00000000">
        <w:rPr>
          <w:rtl w:val="0"/>
        </w:rPr>
      </w:r>
    </w:p>
    <w:p w:rsidR="00000000" w:rsidDel="00000000" w:rsidP="00000000" w:rsidRDefault="00000000" w:rsidRPr="00000000" w14:paraId="0000001C">
      <w:pPr>
        <w:pageBreakBefore w:val="0"/>
        <w:jc w:val="both"/>
        <w:rPr>
          <w:vertAlign w:val="baseline"/>
        </w:rPr>
      </w:pPr>
      <w:r w:rsidDel="00000000" w:rsidR="00000000" w:rsidRPr="00000000">
        <w:rPr>
          <w:rtl w:val="0"/>
        </w:rPr>
      </w:r>
    </w:p>
    <w:p w:rsidR="00000000" w:rsidDel="00000000" w:rsidP="00000000" w:rsidRDefault="00000000" w:rsidRPr="00000000" w14:paraId="0000001D">
      <w:pPr>
        <w:pageBreakBefore w:val="0"/>
        <w:jc w:val="both"/>
        <w:rPr>
          <w:vertAlign w:val="baseline"/>
        </w:rPr>
      </w:pPr>
      <w:r w:rsidDel="00000000" w:rsidR="00000000" w:rsidRPr="00000000">
        <w:rPr>
          <w:rtl w:val="0"/>
        </w:rPr>
      </w:r>
    </w:p>
    <w:p w:rsidR="00000000" w:rsidDel="00000000" w:rsidP="00000000" w:rsidRDefault="00000000" w:rsidRPr="00000000" w14:paraId="0000001E">
      <w:pPr>
        <w:pageBreakBefore w:val="0"/>
        <w:jc w:val="both"/>
        <w:rPr>
          <w:vertAlign w:val="baseline"/>
        </w:rPr>
      </w:pPr>
      <w:r w:rsidDel="00000000" w:rsidR="00000000" w:rsidRPr="00000000">
        <w:rPr>
          <w:rtl w:val="0"/>
        </w:rPr>
      </w:r>
    </w:p>
    <w:p w:rsidR="00000000" w:rsidDel="00000000" w:rsidP="00000000" w:rsidRDefault="00000000" w:rsidRPr="00000000" w14:paraId="0000001F">
      <w:pPr>
        <w:pageBreakBefore w:val="0"/>
        <w:jc w:val="both"/>
        <w:rPr>
          <w:vertAlign w:val="baseline"/>
        </w:rPr>
      </w:pPr>
      <w:r w:rsidDel="00000000" w:rsidR="00000000" w:rsidRPr="00000000">
        <w:rPr>
          <w:rtl w:val="0"/>
        </w:rPr>
      </w:r>
    </w:p>
    <w:p w:rsidR="00000000" w:rsidDel="00000000" w:rsidP="00000000" w:rsidRDefault="00000000" w:rsidRPr="00000000" w14:paraId="00000020">
      <w:pPr>
        <w:pageBreakBefore w:val="0"/>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1">
      <w:pPr>
        <w:pageBreakBefore w:val="0"/>
        <w:jc w:val="both"/>
        <w:rPr>
          <w:rFonts w:ascii="Arial" w:cs="Arial" w:eastAsia="Arial" w:hAnsi="Arial"/>
          <w:i w:val="0"/>
          <w:sz w:val="32"/>
          <w:szCs w:val="32"/>
          <w:u w:val="single"/>
          <w:vertAlign w:val="baseline"/>
        </w:rPr>
      </w:pPr>
      <w:r w:rsidDel="00000000" w:rsidR="00000000" w:rsidRPr="00000000">
        <w:rPr>
          <w:rFonts w:ascii="Arial" w:cs="Arial" w:eastAsia="Arial" w:hAnsi="Arial"/>
          <w:i w:val="1"/>
          <w:sz w:val="32"/>
          <w:szCs w:val="32"/>
          <w:u w:val="single"/>
          <w:vertAlign w:val="baseline"/>
          <w:rtl w:val="0"/>
        </w:rPr>
        <w:t xml:space="preserve">Personajes:</w:t>
      </w:r>
      <w:r w:rsidDel="00000000" w:rsidR="00000000" w:rsidRPr="00000000">
        <w:rPr>
          <w:rtl w:val="0"/>
        </w:rPr>
      </w:r>
    </w:p>
    <w:p w:rsidR="00000000" w:rsidDel="00000000" w:rsidP="00000000" w:rsidRDefault="00000000" w:rsidRPr="00000000" w14:paraId="00000022">
      <w:pPr>
        <w:pageBreakBefore w:val="0"/>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sz w:val="24"/>
          <w:szCs w:val="24"/>
          <w:vertAlign w:val="baseline"/>
          <w:rtl w:val="0"/>
        </w:rPr>
        <w:t xml:space="preserve">EL MEMORIZADOR DE FRANZ KAFKA</w:t>
        <w:tab/>
        <w:tab/>
        <w:tab/>
        <w:t xml:space="preserve">  </w:t>
      </w:r>
      <w:r w:rsidDel="00000000" w:rsidR="00000000" w:rsidRPr="00000000">
        <w:rPr>
          <w:rFonts w:ascii="Arial" w:cs="Arial" w:eastAsia="Arial" w:hAnsi="Arial"/>
          <w:b w:val="1"/>
          <w:sz w:val="24"/>
          <w:szCs w:val="24"/>
          <w:vertAlign w:val="baseline"/>
          <w:rtl w:val="0"/>
        </w:rPr>
        <w:t xml:space="preserve">Horacio Marassi</w:t>
      </w:r>
      <w:r w:rsidDel="00000000" w:rsidR="00000000" w:rsidRPr="00000000">
        <w:rPr>
          <w:rtl w:val="0"/>
        </w:rPr>
      </w:r>
    </w:p>
    <w:p w:rsidR="00000000" w:rsidDel="00000000" w:rsidP="00000000" w:rsidRDefault="00000000" w:rsidRPr="00000000" w14:paraId="0000002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EL MEMORIZADOR DE DOSTOIEVSKI</w:t>
        <w:tab/>
        <w:tab/>
        <w:tab/>
      </w:r>
      <w:r w:rsidDel="00000000" w:rsidR="00000000" w:rsidRPr="00000000">
        <w:rPr>
          <w:rFonts w:ascii="Arial" w:cs="Arial" w:eastAsia="Arial" w:hAnsi="Arial"/>
          <w:b w:val="1"/>
          <w:sz w:val="24"/>
          <w:szCs w:val="24"/>
          <w:vertAlign w:val="baseline"/>
          <w:rtl w:val="0"/>
        </w:rPr>
        <w:t xml:space="preserve">Alejandro Vizzotti</w:t>
      </w:r>
      <w:r w:rsidDel="00000000" w:rsidR="00000000" w:rsidRPr="00000000">
        <w:rPr>
          <w:rtl w:val="0"/>
        </w:rPr>
      </w:r>
    </w:p>
    <w:p w:rsidR="00000000" w:rsidDel="00000000" w:rsidP="00000000" w:rsidRDefault="00000000" w:rsidRPr="00000000" w14:paraId="0000002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EL MEMORIZADOR DE JOSE HERNANDEZ / EL EXTRAÑO</w:t>
      </w:r>
      <w:r w:rsidDel="00000000" w:rsidR="00000000" w:rsidRPr="00000000">
        <w:rPr>
          <w:rFonts w:ascii="Arial" w:cs="Arial" w:eastAsia="Arial" w:hAnsi="Arial"/>
          <w:b w:val="1"/>
          <w:sz w:val="24"/>
          <w:szCs w:val="24"/>
          <w:vertAlign w:val="baseline"/>
          <w:rtl w:val="0"/>
        </w:rPr>
        <w:t xml:space="preserve">     Néstor López</w:t>
      </w:r>
      <w:r w:rsidDel="00000000" w:rsidR="00000000" w:rsidRPr="00000000">
        <w:rPr>
          <w:rtl w:val="0"/>
        </w:rPr>
      </w:r>
    </w:p>
    <w:p w:rsidR="00000000" w:rsidDel="00000000" w:rsidP="00000000" w:rsidRDefault="00000000" w:rsidRPr="00000000" w14:paraId="0000002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 ÚNICA MUJER</w:t>
      </w:r>
      <w:r w:rsidDel="00000000" w:rsidR="00000000" w:rsidRPr="00000000">
        <w:rPr>
          <w:rFonts w:ascii="Arial" w:cs="Arial" w:eastAsia="Arial" w:hAnsi="Arial"/>
          <w:b w:val="1"/>
          <w:sz w:val="24"/>
          <w:szCs w:val="24"/>
          <w:vertAlign w:val="baseline"/>
          <w:rtl w:val="0"/>
        </w:rPr>
        <w:tab/>
        <w:tab/>
        <w:tab/>
        <w:tab/>
        <w:tab/>
        <w:tab/>
        <w:tab/>
        <w:t xml:space="preserve">         Marta Haller</w:t>
      </w:r>
      <w:r w:rsidDel="00000000" w:rsidR="00000000" w:rsidRPr="00000000">
        <w:rPr>
          <w:rtl w:val="0"/>
        </w:rPr>
      </w:r>
    </w:p>
    <w:p w:rsidR="00000000" w:rsidDel="00000000" w:rsidP="00000000" w:rsidRDefault="00000000" w:rsidRPr="00000000" w14:paraId="0000002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E">
      <w:pPr>
        <w:pageBreakBefore w:val="0"/>
        <w:jc w:val="both"/>
        <w:rPr>
          <w:vertAlign w:val="baseline"/>
        </w:rPr>
      </w:pPr>
      <w:r w:rsidDel="00000000" w:rsidR="00000000" w:rsidRPr="00000000">
        <w:rPr>
          <w:rtl w:val="0"/>
        </w:rPr>
      </w:r>
    </w:p>
    <w:p w:rsidR="00000000" w:rsidDel="00000000" w:rsidP="00000000" w:rsidRDefault="00000000" w:rsidRPr="00000000" w14:paraId="0000002F">
      <w:pPr>
        <w:pageBreakBefore w:val="0"/>
        <w:jc w:val="center"/>
        <w:rPr>
          <w:rFonts w:ascii="Haettenschweiler" w:cs="Haettenschweiler" w:eastAsia="Haettenschweiler" w:hAnsi="Haettenschweiler"/>
          <w:sz w:val="52"/>
          <w:szCs w:val="52"/>
          <w:vertAlign w:val="baseline"/>
        </w:rPr>
      </w:pPr>
      <w:r w:rsidDel="00000000" w:rsidR="00000000" w:rsidRPr="00000000">
        <w:br w:type="page"/>
      </w:r>
      <w:r w:rsidDel="00000000" w:rsidR="00000000" w:rsidRPr="00000000">
        <w:rPr>
          <w:rFonts w:ascii="Haettenschweiler" w:cs="Haettenschweiler" w:eastAsia="Haettenschweiler" w:hAnsi="Haettenschweiler"/>
          <w:sz w:val="52"/>
          <w:szCs w:val="52"/>
          <w:vertAlign w:val="baseline"/>
          <w:rtl w:val="0"/>
        </w:rPr>
        <w:t xml:space="preserve">CUADRO DE ASFIXIA</w:t>
      </w:r>
    </w:p>
    <w:p w:rsidR="00000000" w:rsidDel="00000000" w:rsidP="00000000" w:rsidRDefault="00000000" w:rsidRPr="00000000" w14:paraId="00000030">
      <w:pPr>
        <w:pageBreakBefore w:val="0"/>
        <w:jc w:val="center"/>
        <w:rPr>
          <w:rFonts w:ascii="Bookman Old Style" w:cs="Bookman Old Style" w:eastAsia="Bookman Old Style" w:hAnsi="Bookman Old Style"/>
          <w:sz w:val="36"/>
          <w:szCs w:val="36"/>
          <w:u w:val="single"/>
          <w:vertAlign w:val="baseline"/>
        </w:rPr>
      </w:pPr>
      <w:r w:rsidDel="00000000" w:rsidR="00000000" w:rsidRPr="00000000">
        <w:rPr>
          <w:rtl w:val="0"/>
        </w:rPr>
      </w:r>
    </w:p>
    <w:p w:rsidR="00000000" w:rsidDel="00000000" w:rsidP="00000000" w:rsidRDefault="00000000" w:rsidRPr="00000000" w14:paraId="00000031">
      <w:pPr>
        <w:pageBreakBefore w:val="0"/>
        <w:jc w:val="center"/>
        <w:rPr>
          <w:rFonts w:ascii="Bookman Old Style" w:cs="Bookman Old Style" w:eastAsia="Bookman Old Style" w:hAnsi="Bookman Old Style"/>
          <w:sz w:val="36"/>
          <w:szCs w:val="36"/>
          <w:u w:val="single"/>
          <w:vertAlign w:val="baseline"/>
        </w:rPr>
      </w:pPr>
      <w:r w:rsidDel="00000000" w:rsidR="00000000" w:rsidRPr="00000000">
        <w:rPr>
          <w:rFonts w:ascii="Bookman Old Style" w:cs="Bookman Old Style" w:eastAsia="Bookman Old Style" w:hAnsi="Bookman Old Style"/>
          <w:sz w:val="36"/>
          <w:szCs w:val="36"/>
          <w:u w:val="single"/>
          <w:vertAlign w:val="baseline"/>
          <w:rtl w:val="0"/>
        </w:rPr>
        <w:t xml:space="preserve">Libro de ruta</w:t>
      </w:r>
    </w:p>
    <w:p w:rsidR="00000000" w:rsidDel="00000000" w:rsidP="00000000" w:rsidRDefault="00000000" w:rsidRPr="00000000" w14:paraId="00000032">
      <w:pPr>
        <w:pageBreakBefore w:val="0"/>
        <w:jc w:val="center"/>
        <w:rPr>
          <w:rFonts w:ascii="Bookman Old Style" w:cs="Bookman Old Style" w:eastAsia="Bookman Old Style" w:hAnsi="Bookman Old Style"/>
          <w:sz w:val="36"/>
          <w:szCs w:val="36"/>
          <w:vertAlign w:val="baseline"/>
        </w:rPr>
      </w:pPr>
      <w:r w:rsidDel="00000000" w:rsidR="00000000" w:rsidRPr="00000000">
        <w:rPr>
          <w:rtl w:val="0"/>
        </w:rPr>
      </w:r>
    </w:p>
    <w:p w:rsidR="00000000" w:rsidDel="00000000" w:rsidP="00000000" w:rsidRDefault="00000000" w:rsidRPr="00000000" w14:paraId="00000033">
      <w:pPr>
        <w:pageBreakBefore w:val="0"/>
        <w:jc w:val="both"/>
        <w:rPr>
          <w:rFonts w:ascii="Bookman Old Style" w:cs="Bookman Old Style" w:eastAsia="Bookman Old Style" w:hAnsi="Bookman Old Style"/>
          <w:sz w:val="28"/>
          <w:szCs w:val="28"/>
          <w:vertAlign w:val="baseline"/>
        </w:rPr>
      </w:pPr>
      <w:r w:rsidDel="00000000" w:rsidR="00000000" w:rsidRPr="00000000">
        <w:rPr>
          <w:rFonts w:ascii="Bookman Old Style" w:cs="Bookman Old Style" w:eastAsia="Bookman Old Style" w:hAnsi="Bookman Old Style"/>
          <w:sz w:val="28"/>
          <w:szCs w:val="28"/>
          <w:vertAlign w:val="baseline"/>
          <w:rtl w:val="0"/>
        </w:rPr>
        <w:t xml:space="preserve">Advertencia: ésta es una obra con moraleja.</w:t>
      </w:r>
    </w:p>
    <w:p w:rsidR="00000000" w:rsidDel="00000000" w:rsidP="00000000" w:rsidRDefault="00000000" w:rsidRPr="00000000" w14:paraId="00000034">
      <w:pPr>
        <w:pageBreakBefore w:val="0"/>
        <w:jc w:val="both"/>
        <w:rPr>
          <w:rFonts w:ascii="Bookman Old Style" w:cs="Bookman Old Style" w:eastAsia="Bookman Old Style" w:hAnsi="Bookman Old Style"/>
          <w:sz w:val="28"/>
          <w:szCs w:val="28"/>
          <w:vertAlign w:val="baseline"/>
        </w:rPr>
      </w:pPr>
      <w:r w:rsidDel="00000000" w:rsidR="00000000" w:rsidRPr="00000000">
        <w:rPr>
          <w:rFonts w:ascii="Bookman Old Style" w:cs="Bookman Old Style" w:eastAsia="Bookman Old Style" w:hAnsi="Bookman Old Style"/>
          <w:sz w:val="28"/>
          <w:szCs w:val="28"/>
          <w:vertAlign w:val="baseline"/>
          <w:rtl w:val="0"/>
        </w:rPr>
        <w:t xml:space="preserve">Una obra sencilla.</w:t>
      </w:r>
    </w:p>
    <w:p w:rsidR="00000000" w:rsidDel="00000000" w:rsidP="00000000" w:rsidRDefault="00000000" w:rsidRPr="00000000" w14:paraId="00000035">
      <w:pPr>
        <w:pageBreakBefore w:val="0"/>
        <w:jc w:val="both"/>
        <w:rPr>
          <w:rFonts w:ascii="Bookman Old Style" w:cs="Bookman Old Style" w:eastAsia="Bookman Old Style" w:hAnsi="Bookman Old Style"/>
          <w:sz w:val="28"/>
          <w:szCs w:val="28"/>
          <w:vertAlign w:val="baseline"/>
        </w:rPr>
      </w:pPr>
      <w:r w:rsidDel="00000000" w:rsidR="00000000" w:rsidRPr="00000000">
        <w:rPr>
          <w:rFonts w:ascii="Bookman Old Style" w:cs="Bookman Old Style" w:eastAsia="Bookman Old Style" w:hAnsi="Bookman Old Style"/>
          <w:sz w:val="28"/>
          <w:szCs w:val="28"/>
          <w:vertAlign w:val="baseline"/>
          <w:rtl w:val="0"/>
        </w:rPr>
        <w:t xml:space="preserve">Sus temas son la memoria, la amnesia, el lenguaje, la tradición, el apocalipsis, la Puna, el pensamiento femenino, Chivilcoy, el paso inexorable de las horas, el mundo de Bradbury y su </w:t>
      </w:r>
      <w:r w:rsidDel="00000000" w:rsidR="00000000" w:rsidRPr="00000000">
        <w:rPr>
          <w:rFonts w:ascii="Bookman Old Style" w:cs="Bookman Old Style" w:eastAsia="Bookman Old Style" w:hAnsi="Bookman Old Style"/>
          <w:i w:val="1"/>
          <w:sz w:val="28"/>
          <w:szCs w:val="28"/>
          <w:vertAlign w:val="baseline"/>
          <w:rtl w:val="0"/>
        </w:rPr>
        <w:t xml:space="preserve">Fahrenheit 451</w:t>
      </w:r>
      <w:r w:rsidDel="00000000" w:rsidR="00000000" w:rsidRPr="00000000">
        <w:rPr>
          <w:rFonts w:ascii="Bookman Old Style" w:cs="Bookman Old Style" w:eastAsia="Bookman Old Style" w:hAnsi="Bookman Old Style"/>
          <w:sz w:val="28"/>
          <w:szCs w:val="28"/>
          <w:vertAlign w:val="baseline"/>
          <w:rtl w:val="0"/>
        </w:rPr>
        <w:t xml:space="preserve">, la suerte del gaucho. Su simbología opera a través del antiquísimo mecanismo de la alegoría. La biblioteca es un cementerio, el libro es la memoria, las campanas del convento son el tiempo. Y así. La sintaxis es prolija y no requiere mayores instrucciones: las once escenas se suceden una a continuación de la otra, y los cuatro personajes les dan entrañable carnadura. Creo que son once. Y es posible que los personajes sean cinco, y no cuatro. Pero definitivamente las escenas son doce. Lo sé porque hay tantas escenas como campanadas del reloj, a espacios regulares, sumando doce, como los meses del año, como los signos del zodíaco. No hay glosario técnico, ni se abusa de un léxico complejo. Hay dos o tres palabras curiosas, que son explicadas dentro de las mismas escenas. Así sucede por ejemplo con el término “mara”. Hay algunos localismos, y considero advertir al público extranjero. La riqueza del idioma de los argentinos no conoce límites, y contiene más significantes que significados. Por lo cual no veo mayores dificultades, y creo que podemos adentrarnos en el mundo de la pieza. Suavemente. Como quien hace el ejercicio de olvidar algo doloroso, indecible. En un país triste, en el que la memoria es retráctil, como un bicho bolita, y la amnesia no puede llegar a sanar tantas heridas. La amnesia feroz, como el bálsamo que nos sacará de todo esto, y les devolverá a las cosas su verdadero valor. La amnesia que obliga a pensarlo todo permanentemente, la amnesia activa que mantiene la carne y los sentidos bien despiertos. Y alertas. Aquí, en el país de la modorra.</w:t>
      </w:r>
    </w:p>
    <w:p w:rsidR="00000000" w:rsidDel="00000000" w:rsidP="00000000" w:rsidRDefault="00000000" w:rsidRPr="00000000" w14:paraId="00000036">
      <w:pPr>
        <w:pageBreakBefore w:val="0"/>
        <w:jc w:val="both"/>
        <w:rPr>
          <w:rFonts w:ascii="Bookman Old Style" w:cs="Bookman Old Style" w:eastAsia="Bookman Old Style" w:hAnsi="Bookman Old Style"/>
          <w:sz w:val="28"/>
          <w:szCs w:val="28"/>
          <w:vertAlign w:val="baseline"/>
        </w:rPr>
      </w:pPr>
      <w:r w:rsidDel="00000000" w:rsidR="00000000" w:rsidRPr="00000000">
        <w:rPr>
          <w:rtl w:val="0"/>
        </w:rPr>
      </w:r>
    </w:p>
    <w:p w:rsidR="00000000" w:rsidDel="00000000" w:rsidP="00000000" w:rsidRDefault="00000000" w:rsidRPr="00000000" w14:paraId="00000037">
      <w:pPr>
        <w:pageBreakBefore w:val="0"/>
        <w:jc w:val="right"/>
        <w:rPr>
          <w:rFonts w:ascii="Bookman Old Style" w:cs="Bookman Old Style" w:eastAsia="Bookman Old Style" w:hAnsi="Bookman Old Style"/>
          <w:sz w:val="36"/>
          <w:szCs w:val="36"/>
          <w:vertAlign w:val="baseline"/>
        </w:rPr>
      </w:pPr>
      <w:r w:rsidDel="00000000" w:rsidR="00000000" w:rsidRPr="00000000">
        <w:rPr>
          <w:rFonts w:ascii="Bookman Old Style" w:cs="Bookman Old Style" w:eastAsia="Bookman Old Style" w:hAnsi="Bookman Old Style"/>
          <w:i w:val="1"/>
          <w:sz w:val="28"/>
          <w:szCs w:val="28"/>
          <w:vertAlign w:val="baseline"/>
          <w:rtl w:val="0"/>
        </w:rPr>
        <w:t xml:space="preserve">Rafael Spregelburd</w:t>
      </w:r>
      <w:r w:rsidDel="00000000" w:rsidR="00000000" w:rsidRPr="00000000">
        <w:rPr>
          <w:rtl w:val="0"/>
        </w:rPr>
      </w:r>
    </w:p>
    <w:p w:rsidR="00000000" w:rsidDel="00000000" w:rsidP="00000000" w:rsidRDefault="00000000" w:rsidRPr="00000000" w14:paraId="00000038">
      <w:pPr>
        <w:pageBreakBefore w:val="0"/>
        <w:jc w:val="both"/>
        <w:rP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9">
      <w:pPr>
        <w:pageBreakBefore w:val="0"/>
        <w:jc w:val="center"/>
        <w:rPr>
          <w:rFonts w:ascii="Haettenschweiler" w:cs="Haettenschweiler" w:eastAsia="Haettenschweiler" w:hAnsi="Haettenschweiler"/>
          <w:sz w:val="44"/>
          <w:szCs w:val="44"/>
          <w:vertAlign w:val="baseline"/>
        </w:rPr>
      </w:pPr>
      <w:r w:rsidDel="00000000" w:rsidR="00000000" w:rsidRPr="00000000">
        <w:rPr>
          <w:rFonts w:ascii="Haettenschweiler" w:cs="Haettenschweiler" w:eastAsia="Haettenschweiler" w:hAnsi="Haettenschweiler"/>
          <w:sz w:val="44"/>
          <w:szCs w:val="44"/>
          <w:vertAlign w:val="baseline"/>
          <w:rtl w:val="0"/>
        </w:rPr>
        <w:t xml:space="preserve">CUADRO 1</w:t>
      </w:r>
    </w:p>
    <w:p w:rsidR="00000000" w:rsidDel="00000000" w:rsidP="00000000" w:rsidRDefault="00000000" w:rsidRPr="00000000" w14:paraId="0000003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C">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¿De dónde sacaste eso?</w:t>
      </w:r>
    </w:p>
    <w:p w:rsidR="00000000" w:rsidDel="00000000" w:rsidP="00000000" w:rsidRDefault="00000000" w:rsidRPr="00000000" w14:paraId="0000003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E">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Lo que dije, creo que son mías.</w:t>
      </w:r>
    </w:p>
    <w:p w:rsidR="00000000" w:rsidDel="00000000" w:rsidP="00000000" w:rsidRDefault="00000000" w:rsidRPr="00000000" w14:paraId="0000003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0">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Son palabras llenas de esperanza, de íntimo regocijo, y en respuesta a la pregunta : "¿De dónde sacaste eso?", bien podrías haber dicho: "Es mi alma, amigos la que así ríe y canta".</w:t>
      </w:r>
    </w:p>
    <w:p w:rsidR="00000000" w:rsidDel="00000000" w:rsidP="00000000" w:rsidRDefault="00000000" w:rsidRPr="00000000" w14:paraId="0000004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2">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Nunca te habíamos escuchado hablar así.</w:t>
      </w:r>
    </w:p>
    <w:p w:rsidR="00000000" w:rsidDel="00000000" w:rsidP="00000000" w:rsidRDefault="00000000" w:rsidRPr="00000000" w14:paraId="0000004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4">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Lo que dije: son mías.</w:t>
      </w:r>
    </w:p>
    <w:p w:rsidR="00000000" w:rsidDel="00000000" w:rsidP="00000000" w:rsidRDefault="00000000" w:rsidRPr="00000000" w14:paraId="0000004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6">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Pero cómo, es decir, ¿cómo se puede memorizar algo que no está escrito?</w:t>
      </w:r>
    </w:p>
    <w:p w:rsidR="00000000" w:rsidDel="00000000" w:rsidP="00000000" w:rsidRDefault="00000000" w:rsidRPr="00000000" w14:paraId="0000004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8">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No lo sé. Me vinieron a la cabeza, así.</w:t>
      </w:r>
    </w:p>
    <w:p w:rsidR="00000000" w:rsidDel="00000000" w:rsidP="00000000" w:rsidRDefault="00000000" w:rsidRPr="00000000" w14:paraId="0000004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A">
      <w:pPr>
        <w:pageBreakBefore w:val="0"/>
        <w:jc w:val="both"/>
        <w:rPr>
          <w:i w:val="0"/>
          <w:sz w:val="24"/>
          <w:szCs w:val="24"/>
          <w:vertAlign w:val="baseline"/>
        </w:rPr>
      </w:pPr>
      <w:r w:rsidDel="00000000" w:rsidR="00000000" w:rsidRPr="00000000">
        <w:rPr>
          <w:i w:val="1"/>
          <w:sz w:val="24"/>
          <w:szCs w:val="24"/>
          <w:vertAlign w:val="baseline"/>
          <w:rtl w:val="0"/>
        </w:rPr>
        <w:t xml:space="preserve">Pausa. Algo se ha quebrado entre ellos, pero nadie sabe muy bien qué.</w:t>
      </w:r>
      <w:r w:rsidDel="00000000" w:rsidR="00000000" w:rsidRPr="00000000">
        <w:rPr>
          <w:rtl w:val="0"/>
        </w:rPr>
      </w:r>
    </w:p>
    <w:p w:rsidR="00000000" w:rsidDel="00000000" w:rsidP="00000000" w:rsidRDefault="00000000" w:rsidRPr="00000000" w14:paraId="0000004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C">
      <w:pPr>
        <w:pageBreakBefore w:val="0"/>
        <w:jc w:val="both"/>
        <w:rPr>
          <w:i w:val="0"/>
          <w:sz w:val="24"/>
          <w:szCs w:val="24"/>
          <w:vertAlign w:val="baseline"/>
        </w:rPr>
      </w:pPr>
      <w:r w:rsidDel="00000000" w:rsidR="00000000" w:rsidRPr="00000000">
        <w:rPr>
          <w:i w:val="1"/>
          <w:sz w:val="24"/>
          <w:szCs w:val="24"/>
          <w:vertAlign w:val="baseline"/>
          <w:rtl w:val="0"/>
        </w:rPr>
        <w:t xml:space="preserve">Se escucha una campana. Los actores leen unas instrucciones del libreto.</w:t>
      </w:r>
      <w:r w:rsidDel="00000000" w:rsidR="00000000" w:rsidRPr="00000000">
        <w:rPr>
          <w:rtl w:val="0"/>
        </w:rPr>
      </w:r>
    </w:p>
    <w:p w:rsidR="00000000" w:rsidDel="00000000" w:rsidP="00000000" w:rsidRDefault="00000000" w:rsidRPr="00000000" w14:paraId="0000004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E">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"Se escucha una campana. Puede sonar como la campana de una vieja iglesia. El tañido dura un poco más de lo necesario, como para instalar el clima en el que los actores darán lugar a la representación. El actor que representa a Dostoievski toma la palabra."</w:t>
      </w:r>
    </w:p>
    <w:p w:rsidR="00000000" w:rsidDel="00000000" w:rsidP="00000000" w:rsidRDefault="00000000" w:rsidRPr="00000000" w14:paraId="0000004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0">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"Uno. Presentación de la instancia del recuerdo. Puede haber un humo delgado, o música triste de violines, o cualquier otro recurso que sirva automáticamente para emocionar. Luego de la primera campanada, que indica la primera hora del relato, la única mujer lee las acotaciones."</w:t>
      </w:r>
    </w:p>
    <w:p w:rsidR="00000000" w:rsidDel="00000000" w:rsidP="00000000" w:rsidRDefault="00000000" w:rsidRPr="00000000" w14:paraId="0000005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2">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"Las campanadas indicarán, en lo sucesivo, la progresión del relato. La historia completa habría de durar doce horas, pero los actores tendrán a bien sintetizar los momentos privilegiados del argumento -aquellos momentos en los que algo cambia-, para no aburrir al espectador."</w:t>
      </w:r>
    </w:p>
    <w:p w:rsidR="00000000" w:rsidDel="00000000" w:rsidP="00000000" w:rsidRDefault="00000000" w:rsidRPr="00000000" w14:paraId="0000005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4">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"Pausa larga".</w:t>
      </w:r>
    </w:p>
    <w:p w:rsidR="00000000" w:rsidDel="00000000" w:rsidP="00000000" w:rsidRDefault="00000000" w:rsidRPr="00000000" w14:paraId="0000005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6">
      <w:pPr>
        <w:pageBreakBefore w:val="0"/>
        <w:jc w:val="both"/>
        <w:rPr>
          <w:i w:val="0"/>
          <w:sz w:val="24"/>
          <w:szCs w:val="24"/>
          <w:vertAlign w:val="baseline"/>
        </w:rPr>
      </w:pPr>
      <w:r w:rsidDel="00000000" w:rsidR="00000000" w:rsidRPr="00000000">
        <w:rPr>
          <w:i w:val="1"/>
          <w:sz w:val="24"/>
          <w:szCs w:val="24"/>
          <w:vertAlign w:val="baseline"/>
          <w:rtl w:val="0"/>
        </w:rPr>
        <w:t xml:space="preserve">Pausa. Los actores se miran.</w:t>
      </w:r>
      <w:r w:rsidDel="00000000" w:rsidR="00000000" w:rsidRPr="00000000">
        <w:rPr>
          <w:rtl w:val="0"/>
        </w:rPr>
      </w:r>
    </w:p>
    <w:p w:rsidR="00000000" w:rsidDel="00000000" w:rsidP="00000000" w:rsidRDefault="00000000" w:rsidRPr="00000000" w14:paraId="0000005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8">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"Miradas significativas entre los actores. Súbitamente, el extraño se desprende de los dos que lo sujetaban y habla, dando comienzo a la obra."</w:t>
      </w:r>
    </w:p>
    <w:p w:rsidR="00000000" w:rsidDel="00000000" w:rsidP="00000000" w:rsidRDefault="00000000" w:rsidRPr="00000000" w14:paraId="0000005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A">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No era así.</w:t>
      </w:r>
    </w:p>
    <w:p w:rsidR="00000000" w:rsidDel="00000000" w:rsidP="00000000" w:rsidRDefault="00000000" w:rsidRPr="00000000" w14:paraId="0000005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C">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"Se escucha una campana. Puede sonar como la campana de una vieja igle..." </w:t>
      </w:r>
    </w:p>
    <w:p w:rsidR="00000000" w:rsidDel="00000000" w:rsidP="00000000" w:rsidRDefault="00000000" w:rsidRPr="00000000" w14:paraId="0000005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E">
      <w:pPr>
        <w:pageBreakBefore w:val="0"/>
        <w:jc w:val="both"/>
        <w:rPr>
          <w:i w:val="0"/>
          <w:sz w:val="24"/>
          <w:szCs w:val="24"/>
          <w:vertAlign w:val="baseline"/>
        </w:rPr>
      </w:pPr>
      <w:r w:rsidDel="00000000" w:rsidR="00000000" w:rsidRPr="00000000">
        <w:rPr>
          <w:i w:val="1"/>
          <w:sz w:val="24"/>
          <w:szCs w:val="24"/>
          <w:vertAlign w:val="baseline"/>
          <w:rtl w:val="0"/>
        </w:rPr>
        <w:t xml:space="preserve">EL EXTRAÑO comprende que es su turno. sin desprenderse de nadie, puesto que en realidad nadie lo sujetaba, habla, interrumpiendo a la mujer:</w:t>
      </w:r>
      <w:r w:rsidDel="00000000" w:rsidR="00000000" w:rsidRPr="00000000">
        <w:rPr>
          <w:rtl w:val="0"/>
        </w:rPr>
      </w:r>
    </w:p>
    <w:p w:rsidR="00000000" w:rsidDel="00000000" w:rsidP="00000000" w:rsidRDefault="00000000" w:rsidRPr="00000000" w14:paraId="0000005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0">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Bueno, bueno, basta. No me quedo porque me hayan convencido. De ninguna manera. Nada logra impresionarme lo suficiente. Pero seré de todas maneras el memorizador que ustedes quieren. Les aclaro que quemaron el libro antes de tiempo. No llegué a memorizarlo entero. Lo hago por techo y comida.</w:t>
      </w:r>
    </w:p>
    <w:p w:rsidR="00000000" w:rsidDel="00000000" w:rsidP="00000000" w:rsidRDefault="00000000" w:rsidRPr="00000000" w14:paraId="0000006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2">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lo hace por techo y comida. Cuando Felipe Saralegui lo crea conveniente, nos enviará la señal.</w:t>
      </w:r>
    </w:p>
    <w:p w:rsidR="00000000" w:rsidDel="00000000" w:rsidP="00000000" w:rsidRDefault="00000000" w:rsidRPr="00000000" w14:paraId="0000006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4">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La humanidad necesita de nosotros.</w:t>
      </w:r>
    </w:p>
    <w:p w:rsidR="00000000" w:rsidDel="00000000" w:rsidP="00000000" w:rsidRDefault="00000000" w:rsidRPr="00000000" w14:paraId="0000006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6">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Se reescribirán las grandes obras.</w:t>
      </w:r>
    </w:p>
    <w:p w:rsidR="00000000" w:rsidDel="00000000" w:rsidP="00000000" w:rsidRDefault="00000000" w:rsidRPr="00000000" w14:paraId="0000006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8">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tenían por qué quemar el libro.</w:t>
      </w:r>
    </w:p>
    <w:p w:rsidR="00000000" w:rsidDel="00000000" w:rsidP="00000000" w:rsidRDefault="00000000" w:rsidRPr="00000000" w14:paraId="0000006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A">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Ellos podrían encontrarlo. ¿Quiere que lo quemen vivo?</w:t>
      </w:r>
    </w:p>
    <w:p w:rsidR="00000000" w:rsidDel="00000000" w:rsidP="00000000" w:rsidRDefault="00000000" w:rsidRPr="00000000" w14:paraId="0000006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C">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¿Ellos, quiénes?</w:t>
      </w:r>
    </w:p>
    <w:p w:rsidR="00000000" w:rsidDel="00000000" w:rsidP="00000000" w:rsidRDefault="00000000" w:rsidRPr="00000000" w14:paraId="0000006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E">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Los bomberos, claro. ¿Tengo cara de estúpida yo? ¿De qué tengo cara?</w:t>
      </w:r>
    </w:p>
    <w:p w:rsidR="00000000" w:rsidDel="00000000" w:rsidP="00000000" w:rsidRDefault="00000000" w:rsidRPr="00000000" w14:paraId="0000006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0">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Ya hace tiempo dejaron de provocar incendios.</w:t>
      </w:r>
    </w:p>
    <w:p w:rsidR="00000000" w:rsidDel="00000000" w:rsidP="00000000" w:rsidRDefault="00000000" w:rsidRPr="00000000" w14:paraId="0000007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2">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importa. Ellos están ahí. Y mientras sigan existiendo, Felipe Saralegui no nos enviará la señal.</w:t>
      </w:r>
    </w:p>
    <w:p w:rsidR="00000000" w:rsidDel="00000000" w:rsidP="00000000" w:rsidRDefault="00000000" w:rsidRPr="00000000" w14:paraId="0000007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4">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Por techo y comida.</w:t>
      </w:r>
    </w:p>
    <w:p w:rsidR="00000000" w:rsidDel="00000000" w:rsidP="00000000" w:rsidRDefault="00000000" w:rsidRPr="00000000" w14:paraId="000000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6">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En poco tiempo podrá recordar todo el libro. Una vez, cuando yo era niño, estaba sentado en la playa, a orillas del mar, un día cálido de verano. Recuerdo que un primo me había dicho: "¡Llena este tamiz de arena y te daré un premio!". Pero cuanto más rápido echaba la arena, más rápido pasaba por el tamiz. Quiero aclarar que un tamiz es como un colador. </w:t>
      </w:r>
    </w:p>
    <w:p w:rsidR="00000000" w:rsidDel="00000000" w:rsidP="00000000" w:rsidRDefault="00000000" w:rsidRPr="00000000" w14:paraId="0000007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8">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Podrías haber dicho un colador, entonces.</w:t>
      </w:r>
    </w:p>
    <w:p w:rsidR="00000000" w:rsidDel="00000000" w:rsidP="00000000" w:rsidRDefault="00000000" w:rsidRPr="00000000" w14:paraId="0000007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A">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Sí, podría. Se me cansaban las manos, la arena ardía, el tamiz estaba vacío. Sentí que me rodaban las lágrimas por la cara. Mi primo reía. Entonces se me ocurrió esta idea:...</w:t>
      </w:r>
      <w:r w:rsidDel="00000000" w:rsidR="00000000" w:rsidRPr="00000000">
        <w:rPr>
          <w:i w:val="1"/>
          <w:sz w:val="24"/>
          <w:szCs w:val="24"/>
          <w:vertAlign w:val="baseline"/>
          <w:rtl w:val="0"/>
        </w:rPr>
        <w:t xml:space="preserve"> (Pausa. Está perdido)</w:t>
      </w:r>
      <w:r w:rsidDel="00000000" w:rsidR="00000000" w:rsidRPr="00000000">
        <w:rPr>
          <w:sz w:val="24"/>
          <w:szCs w:val="24"/>
          <w:vertAlign w:val="baseline"/>
          <w:rtl w:val="0"/>
        </w:rPr>
        <w:t xml:space="preserve"> ¿A qué venía todo esto?</w:t>
      </w:r>
    </w:p>
    <w:p w:rsidR="00000000" w:rsidDel="00000000" w:rsidP="00000000" w:rsidRDefault="00000000" w:rsidRPr="00000000" w14:paraId="0000007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C">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sé. ¿Lo van a dejar ahí al muerto?</w:t>
      </w:r>
    </w:p>
    <w:p w:rsidR="00000000" w:rsidDel="00000000" w:rsidP="00000000" w:rsidRDefault="00000000" w:rsidRPr="00000000" w14:paraId="0000007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F">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2</w:t>
      </w:r>
    </w:p>
    <w:p w:rsidR="00000000" w:rsidDel="00000000" w:rsidP="00000000" w:rsidRDefault="00000000" w:rsidRPr="00000000" w14:paraId="0000008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1">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82">
      <w:pPr>
        <w:pageBreakBefore w:val="0"/>
        <w:jc w:val="both"/>
        <w:rPr>
          <w:i w:val="0"/>
          <w:sz w:val="24"/>
          <w:szCs w:val="24"/>
          <w:vertAlign w:val="baseline"/>
        </w:rPr>
      </w:pPr>
      <w:r w:rsidDel="00000000" w:rsidR="00000000" w:rsidRPr="00000000">
        <w:rPr>
          <w:i w:val="1"/>
          <w:sz w:val="24"/>
          <w:szCs w:val="24"/>
          <w:vertAlign w:val="baseline"/>
          <w:rtl w:val="0"/>
        </w:rPr>
        <w:t xml:space="preserve">Suenan dos campanadas.</w:t>
      </w:r>
      <w:r w:rsidDel="00000000" w:rsidR="00000000" w:rsidRPr="00000000">
        <w:rPr>
          <w:rtl w:val="0"/>
        </w:rPr>
      </w:r>
    </w:p>
    <w:p w:rsidR="00000000" w:rsidDel="00000000" w:rsidP="00000000" w:rsidRDefault="00000000" w:rsidRPr="00000000" w14:paraId="000000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4">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"Dos. El extraño se transforma ahora en José Hernández muerto. Es importante que el mismo actor represente ambos papeles. Hay otras cosas que también son importantes y que sin embargo no se dirán todavía".</w:t>
      </w:r>
    </w:p>
    <w:p w:rsidR="00000000" w:rsidDel="00000000" w:rsidP="00000000" w:rsidRDefault="00000000" w:rsidRPr="00000000" w14:paraId="000000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6">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"Mientras 'entierran' el cuerpo de Hernández en un lugar vacío de la biblioteca, el cambio de luz revela un montón de otras 'tumbas' en el lugar donde deberían estar los libros. Kafka musita, levemente iluminado por una vela".</w:t>
      </w:r>
    </w:p>
    <w:p w:rsidR="00000000" w:rsidDel="00000000" w:rsidP="00000000" w:rsidRDefault="00000000" w:rsidRPr="00000000" w14:paraId="000000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8">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Lo que hace que el juicio de la posteridad sobre el individuo sea más justo que el de los contemporáneos reside en el muerto. Una persona no se desarrolla a su manera sino después de su muerte. Para el individuo, el estado de muerto es como la noche del sábado para el deshollinador; tanto el uno como el otro lavan el cuerpo de su hollín. Entonces se hace posible ver si sus contemporáneos le han causado más daño de lo que él les ha hecho o si ha ocurrido lo contrario; en el último de estos casos, se trataba de un gran hombre.</w:t>
      </w:r>
    </w:p>
    <w:p w:rsidR="00000000" w:rsidDel="00000000" w:rsidP="00000000" w:rsidRDefault="00000000" w:rsidRPr="00000000" w14:paraId="000000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A">
      <w:pPr>
        <w:pageBreakBefore w:val="0"/>
        <w:jc w:val="both"/>
        <w:rPr>
          <w:i w:val="0"/>
          <w:sz w:val="24"/>
          <w:szCs w:val="24"/>
          <w:vertAlign w:val="baseline"/>
        </w:rPr>
      </w:pPr>
      <w:r w:rsidDel="00000000" w:rsidR="00000000" w:rsidRPr="00000000">
        <w:rPr>
          <w:i w:val="1"/>
          <w:sz w:val="24"/>
          <w:szCs w:val="24"/>
          <w:vertAlign w:val="baseline"/>
          <w:rtl w:val="0"/>
        </w:rPr>
        <w:t xml:space="preserve">Apaga la vela de un soplido. A su alrededor, el resto de los personajes, con coloridos bonetes y serpentinas festejan su cumpleaños.</w:t>
      </w:r>
      <w:r w:rsidDel="00000000" w:rsidR="00000000" w:rsidRPr="00000000">
        <w:rPr>
          <w:rtl w:val="0"/>
        </w:rPr>
      </w:r>
    </w:p>
    <w:p w:rsidR="00000000" w:rsidDel="00000000" w:rsidP="00000000" w:rsidRDefault="00000000" w:rsidRPr="00000000" w14:paraId="0000008B">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8C">
      <w:pPr>
        <w:pageBreakBefore w:val="0"/>
        <w:jc w:val="both"/>
        <w:rPr>
          <w:sz w:val="24"/>
          <w:szCs w:val="24"/>
          <w:vertAlign w:val="baseline"/>
        </w:rPr>
      </w:pPr>
      <w:r w:rsidDel="00000000" w:rsidR="00000000" w:rsidRPr="00000000">
        <w:rPr>
          <w:b w:val="1"/>
          <w:sz w:val="24"/>
          <w:szCs w:val="24"/>
          <w:vertAlign w:val="baseline"/>
          <w:rtl w:val="0"/>
        </w:rPr>
        <w:t xml:space="preserve">LOS TRES:</w:t>
      </w:r>
      <w:r w:rsidDel="00000000" w:rsidR="00000000" w:rsidRPr="00000000">
        <w:rPr>
          <w:sz w:val="24"/>
          <w:szCs w:val="24"/>
          <w:vertAlign w:val="baseline"/>
          <w:rtl w:val="0"/>
        </w:rPr>
        <w:t xml:space="preserve"> Que los cumplas muy feliz.</w:t>
      </w:r>
    </w:p>
    <w:p w:rsidR="00000000" w:rsidDel="00000000" w:rsidP="00000000" w:rsidRDefault="00000000" w:rsidRPr="00000000" w14:paraId="000000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E">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Apenas sí tengo algo en común conmigo mismo y debería quedarme muy tranquilo en un rincón, satisfecho con poder respirar.</w:t>
      </w:r>
    </w:p>
    <w:p w:rsidR="00000000" w:rsidDel="00000000" w:rsidP="00000000" w:rsidRDefault="00000000" w:rsidRPr="00000000" w14:paraId="000000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0">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Un poco de vino.</w:t>
      </w:r>
    </w:p>
    <w:p w:rsidR="00000000" w:rsidDel="00000000" w:rsidP="00000000" w:rsidRDefault="00000000" w:rsidRPr="00000000" w14:paraId="0000009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2">
      <w:pPr>
        <w:pageBreakBefore w:val="0"/>
        <w:jc w:val="both"/>
        <w:rPr>
          <w:sz w:val="24"/>
          <w:szCs w:val="24"/>
          <w:vertAlign w:val="baseline"/>
        </w:rPr>
      </w:pPr>
      <w:r w:rsidDel="00000000" w:rsidR="00000000" w:rsidRPr="00000000">
        <w:rPr>
          <w:b w:val="1"/>
          <w:sz w:val="24"/>
          <w:szCs w:val="24"/>
          <w:vertAlign w:val="baseline"/>
          <w:rtl w:val="0"/>
        </w:rPr>
        <w:t xml:space="preserve">JOSÉ HERNÁNDEZ:</w:t>
      </w:r>
      <w:r w:rsidDel="00000000" w:rsidR="00000000" w:rsidRPr="00000000">
        <w:rPr>
          <w:sz w:val="24"/>
          <w:szCs w:val="24"/>
          <w:vertAlign w:val="baseline"/>
          <w:rtl w:val="0"/>
        </w:rPr>
        <w:t xml:space="preserve"> Pesado y dulce, como miel.</w:t>
      </w:r>
    </w:p>
    <w:p w:rsidR="00000000" w:rsidDel="00000000" w:rsidP="00000000" w:rsidRDefault="00000000" w:rsidRPr="00000000" w14:paraId="000000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4">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De su abuela Matienzo.</w:t>
      </w:r>
    </w:p>
    <w:p w:rsidR="00000000" w:rsidDel="00000000" w:rsidP="00000000" w:rsidRDefault="00000000" w:rsidRPr="00000000" w14:paraId="000000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6">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Gracias, me han sorprendido.</w:t>
      </w:r>
    </w:p>
    <w:p w:rsidR="00000000" w:rsidDel="00000000" w:rsidP="00000000" w:rsidRDefault="00000000" w:rsidRPr="00000000" w14:paraId="000000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8">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i w:val="1"/>
          <w:sz w:val="24"/>
          <w:szCs w:val="24"/>
          <w:vertAlign w:val="baseline"/>
          <w:rtl w:val="0"/>
        </w:rPr>
        <w:t xml:space="preserve"> (Feliz)</w:t>
      </w:r>
      <w:r w:rsidDel="00000000" w:rsidR="00000000" w:rsidRPr="00000000">
        <w:rPr>
          <w:sz w:val="24"/>
          <w:szCs w:val="24"/>
          <w:vertAlign w:val="baseline"/>
          <w:rtl w:val="0"/>
        </w:rPr>
        <w:t xml:space="preserve"> No podíamos olvidarnos de tu cumpleaños. </w:t>
      </w:r>
      <w:r w:rsidDel="00000000" w:rsidR="00000000" w:rsidRPr="00000000">
        <w:rPr>
          <w:i w:val="1"/>
          <w:sz w:val="24"/>
          <w:szCs w:val="24"/>
          <w:vertAlign w:val="baseline"/>
          <w:rtl w:val="0"/>
        </w:rPr>
        <w:t xml:space="preserve">(Angustiada)</w:t>
      </w:r>
      <w:r w:rsidDel="00000000" w:rsidR="00000000" w:rsidRPr="00000000">
        <w:rPr>
          <w:sz w:val="24"/>
          <w:szCs w:val="24"/>
          <w:vertAlign w:val="baseline"/>
          <w:rtl w:val="0"/>
        </w:rPr>
        <w:t xml:space="preserve"> No podemos olvidarnos de nada. Nos van a necesitar. Ya llegará el día. ¿Vas o no a decir unas palabras? </w:t>
      </w:r>
    </w:p>
    <w:p w:rsidR="00000000" w:rsidDel="00000000" w:rsidP="00000000" w:rsidRDefault="00000000" w:rsidRPr="00000000" w14:paraId="000000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A">
      <w:pPr>
        <w:pageBreakBefore w:val="0"/>
        <w:jc w:val="both"/>
        <w:rPr>
          <w:i w:val="0"/>
          <w:sz w:val="24"/>
          <w:szCs w:val="24"/>
          <w:vertAlign w:val="baseline"/>
        </w:rPr>
      </w:pPr>
      <w:r w:rsidDel="00000000" w:rsidR="00000000" w:rsidRPr="00000000">
        <w:rPr>
          <w:i w:val="1"/>
          <w:sz w:val="24"/>
          <w:szCs w:val="24"/>
          <w:vertAlign w:val="baseline"/>
          <w:rtl w:val="0"/>
        </w:rPr>
        <w:t xml:space="preserve">KAFKA niega exageradamente con la cabeza.</w:t>
      </w:r>
      <w:r w:rsidDel="00000000" w:rsidR="00000000" w:rsidRPr="00000000">
        <w:rPr>
          <w:rtl w:val="0"/>
        </w:rPr>
      </w:r>
    </w:p>
    <w:p w:rsidR="00000000" w:rsidDel="00000000" w:rsidP="00000000" w:rsidRDefault="00000000" w:rsidRPr="00000000" w14:paraId="000000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C">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Para nosotros es muy importante que estés contento. ¿estás contento?</w:t>
      </w:r>
    </w:p>
    <w:p w:rsidR="00000000" w:rsidDel="00000000" w:rsidP="00000000" w:rsidRDefault="00000000" w:rsidRPr="00000000" w14:paraId="0000009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E">
      <w:pPr>
        <w:pageBreakBefore w:val="0"/>
        <w:jc w:val="both"/>
        <w:rPr>
          <w:sz w:val="24"/>
          <w:szCs w:val="24"/>
          <w:vertAlign w:val="baseline"/>
        </w:rPr>
      </w:pPr>
      <w:r w:rsidDel="00000000" w:rsidR="00000000" w:rsidRPr="00000000">
        <w:rPr>
          <w:b w:val="1"/>
          <w:sz w:val="24"/>
          <w:szCs w:val="24"/>
          <w:vertAlign w:val="baseline"/>
          <w:rtl w:val="0"/>
        </w:rPr>
        <w:t xml:space="preserve">JOSÉ HERNÁNDEZ:</w:t>
      </w:r>
      <w:r w:rsidDel="00000000" w:rsidR="00000000" w:rsidRPr="00000000">
        <w:rPr>
          <w:sz w:val="24"/>
          <w:szCs w:val="24"/>
          <w:vertAlign w:val="baseline"/>
          <w:rtl w:val="0"/>
        </w:rPr>
        <w:t xml:space="preserve"> ¿Eh, contento?</w:t>
      </w:r>
    </w:p>
    <w:p w:rsidR="00000000" w:rsidDel="00000000" w:rsidP="00000000" w:rsidRDefault="00000000" w:rsidRPr="00000000" w14:paraId="000000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0">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Estoy... contento. Permiso. </w:t>
      </w:r>
    </w:p>
    <w:p w:rsidR="00000000" w:rsidDel="00000000" w:rsidP="00000000" w:rsidRDefault="00000000" w:rsidRPr="00000000" w14:paraId="000000A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2">
      <w:pPr>
        <w:pageBreakBefore w:val="0"/>
        <w:jc w:val="both"/>
        <w:rPr>
          <w:i w:val="0"/>
          <w:sz w:val="24"/>
          <w:szCs w:val="24"/>
          <w:vertAlign w:val="baseline"/>
        </w:rPr>
      </w:pPr>
      <w:r w:rsidDel="00000000" w:rsidR="00000000" w:rsidRPr="00000000">
        <w:rPr>
          <w:i w:val="1"/>
          <w:sz w:val="24"/>
          <w:szCs w:val="24"/>
          <w:vertAlign w:val="baseline"/>
          <w:rtl w:val="0"/>
        </w:rPr>
        <w:t xml:space="preserve">Nadie se mueve. Sólo JOSÉ HERNÁNDEZ, que parece sufrir un cuadro de asfixia. En un instante, KAFKA y DOSTOIEVSKI  lo llevan hasta un tanque de agua y sostienen su cabeza bajo la canilla. JOSÉ HERNÁNDEZ agoniza. Forcejea, mientras musita -semiahogado- textos proféticos. (Que proveerá el “MartÍn Fierro”). Aparte, LA ÚNICA MUJER brinda un simple pero emotivo epitafio.</w:t>
      </w:r>
      <w:r w:rsidDel="00000000" w:rsidR="00000000" w:rsidRPr="00000000">
        <w:rPr>
          <w:rtl w:val="0"/>
        </w:rPr>
      </w:r>
    </w:p>
    <w:p w:rsidR="00000000" w:rsidDel="00000000" w:rsidP="00000000" w:rsidRDefault="00000000" w:rsidRPr="00000000" w14:paraId="000000A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4">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Lo más bello del Martín Fierro es su dolor. Ciertas páginas no pueden leerse sin lágrimas. Cuando describe las desgracias del gaucho llega al maximum de lo patético, y a la vez, libre del elemento melodramático, es decir, del arte menor. No comprendo cómo después de haber leído la ida y vuelta del Martín Fierro haya quien reincida en admirar a Homero, Esquilo, Dante, Shakespeare, Goethe, y demás de su ralea. Cuán pálido nos resulta el estilo de estos mal llamados "grandes poetas", si se lo compara con el estilo del "sublime poeta argentino". Y el hecho es que han quemado todos los libros. Es decir, los han quemado. Siglos de humanidad transformados en cenizas, bebidos por el fuego sordo del progreso. Esto es cuanto quedaba del Martín Fierro, y no hay palabras que puedan explicar lo que hoy aquí hemos perdido: muere en este sencillo e injusto acto el último memorizador de José Hernández.</w:t>
      </w:r>
    </w:p>
    <w:p w:rsidR="00000000" w:rsidDel="00000000" w:rsidP="00000000" w:rsidRDefault="00000000" w:rsidRPr="00000000" w14:paraId="000000A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6">
      <w:pPr>
        <w:pageBreakBefore w:val="0"/>
        <w:jc w:val="both"/>
        <w:rPr>
          <w:i w:val="0"/>
          <w:sz w:val="24"/>
          <w:szCs w:val="24"/>
          <w:vertAlign w:val="baseline"/>
        </w:rPr>
      </w:pPr>
      <w:r w:rsidDel="00000000" w:rsidR="00000000" w:rsidRPr="00000000">
        <w:rPr>
          <w:i w:val="1"/>
          <w:sz w:val="24"/>
          <w:szCs w:val="24"/>
          <w:vertAlign w:val="baseline"/>
          <w:rtl w:val="0"/>
        </w:rPr>
        <w:t xml:space="preserve">Quietud.</w:t>
      </w:r>
      <w:r w:rsidDel="00000000" w:rsidR="00000000" w:rsidRPr="00000000">
        <w:rPr>
          <w:rtl w:val="0"/>
        </w:rPr>
      </w:r>
    </w:p>
    <w:p w:rsidR="00000000" w:rsidDel="00000000" w:rsidP="00000000" w:rsidRDefault="00000000" w:rsidRPr="00000000" w14:paraId="000000A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8">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¿Qué esperan de mí?</w:t>
      </w:r>
    </w:p>
    <w:p w:rsidR="00000000" w:rsidDel="00000000" w:rsidP="00000000" w:rsidRDefault="00000000" w:rsidRPr="00000000" w14:paraId="000000A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A">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Unas palabras, cuando menos.</w:t>
      </w:r>
    </w:p>
    <w:p w:rsidR="00000000" w:rsidDel="00000000" w:rsidP="00000000" w:rsidRDefault="00000000" w:rsidRPr="00000000" w14:paraId="000000A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C">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 mentira. Clavan como garras los ojos en mí. Somos cada vez menos y sin embargo aumenta con cada muerte la voracidad de esos pares de ojos. No puedo decir nada. Resistió hasta el final.</w:t>
      </w:r>
    </w:p>
    <w:p w:rsidR="00000000" w:rsidDel="00000000" w:rsidP="00000000" w:rsidRDefault="00000000" w:rsidRPr="00000000" w14:paraId="000000A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E">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Siempre fue un tipo débil.</w:t>
      </w:r>
    </w:p>
    <w:p w:rsidR="00000000" w:rsidDel="00000000" w:rsidP="00000000" w:rsidRDefault="00000000" w:rsidRPr="00000000" w14:paraId="000000A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0">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De todos modos merece un lugar destacado en la biblioteca.</w:t>
      </w:r>
    </w:p>
    <w:p w:rsidR="00000000" w:rsidDel="00000000" w:rsidP="00000000" w:rsidRDefault="00000000" w:rsidRPr="00000000" w14:paraId="000000B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2">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sé. ¿Quién es? ¿No es el que vino a vender esas cosas robadas del convento?</w:t>
      </w:r>
    </w:p>
    <w:p w:rsidR="00000000" w:rsidDel="00000000" w:rsidP="00000000" w:rsidRDefault="00000000" w:rsidRPr="00000000" w14:paraId="000000B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4">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De todos modos merece un lugar destacado en la biblioteca.</w:t>
      </w:r>
    </w:p>
    <w:p w:rsidR="00000000" w:rsidDel="00000000" w:rsidP="00000000" w:rsidRDefault="00000000" w:rsidRPr="00000000" w14:paraId="000000B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6">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sé.</w:t>
      </w:r>
    </w:p>
    <w:p w:rsidR="00000000" w:rsidDel="00000000" w:rsidP="00000000" w:rsidRDefault="00000000" w:rsidRPr="00000000" w14:paraId="000000B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8">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Recién no decías lo mismo.</w:t>
      </w:r>
    </w:p>
    <w:p w:rsidR="00000000" w:rsidDel="00000000" w:rsidP="00000000" w:rsidRDefault="00000000" w:rsidRPr="00000000" w14:paraId="000000B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A">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¡Recién, recién! ¡Recién se "estaba" muriendo! Con él muere definitivamente la extravagancia perpetua de esos gauchos, de esos seres de fisonomía agnóstica que eluden minuciosamente toda vinculación entre realidad y adecuación a lo poético.</w:t>
      </w:r>
    </w:p>
    <w:p w:rsidR="00000000" w:rsidDel="00000000" w:rsidP="00000000" w:rsidRDefault="00000000" w:rsidRPr="00000000" w14:paraId="000000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C">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Recién no decías lo mismo.</w:t>
      </w:r>
    </w:p>
    <w:p w:rsidR="00000000" w:rsidDel="00000000" w:rsidP="00000000" w:rsidRDefault="00000000" w:rsidRPr="00000000" w14:paraId="000000B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E">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Estoy tan triste. Fue un buen amante. Todos lo son, todos ustedes lo son. Pero él fue particularmente tierno, y débil.</w:t>
      </w:r>
    </w:p>
    <w:p w:rsidR="00000000" w:rsidDel="00000000" w:rsidP="00000000" w:rsidRDefault="00000000" w:rsidRPr="00000000" w14:paraId="000000B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0">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Su alma no pudo esperar la señal: se inflamó irreversiblemente, se le incendió en el pecho.</w:t>
      </w:r>
    </w:p>
    <w:p w:rsidR="00000000" w:rsidDel="00000000" w:rsidP="00000000" w:rsidRDefault="00000000" w:rsidRPr="00000000" w14:paraId="000000C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C">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3</w:t>
      </w:r>
    </w:p>
    <w:p w:rsidR="00000000" w:rsidDel="00000000" w:rsidP="00000000" w:rsidRDefault="00000000" w:rsidRPr="00000000" w14:paraId="000000E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F">
      <w:pPr>
        <w:pageBreakBefore w:val="0"/>
        <w:jc w:val="both"/>
        <w:rPr>
          <w:i w:val="0"/>
          <w:sz w:val="24"/>
          <w:szCs w:val="24"/>
          <w:vertAlign w:val="baseline"/>
        </w:rPr>
      </w:pPr>
      <w:r w:rsidDel="00000000" w:rsidR="00000000" w:rsidRPr="00000000">
        <w:rPr>
          <w:i w:val="1"/>
          <w:sz w:val="24"/>
          <w:szCs w:val="24"/>
          <w:vertAlign w:val="baseline"/>
          <w:rtl w:val="0"/>
        </w:rPr>
        <w:t xml:space="preserve">Suenan tres campanadas.</w:t>
      </w:r>
      <w:r w:rsidDel="00000000" w:rsidR="00000000" w:rsidRPr="00000000">
        <w:rPr>
          <w:rtl w:val="0"/>
        </w:rPr>
      </w:r>
    </w:p>
    <w:p w:rsidR="00000000" w:rsidDel="00000000" w:rsidP="00000000" w:rsidRDefault="00000000" w:rsidRPr="00000000" w14:paraId="000000F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1">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"Tres. Suenan tres campanadas. Lo cual es una suerte, porque el paso del tiempo, siempre en una única dirección, organiza la confusión de los personajes, y da a sus memorias anquilosadas, una pauta de ordenamiento. José Hernández yace ahora prolijamente en su ataúd, y no espera más que ser enterrado en la biblioteca, en el lugar en el que en algún momento se encontraran sus argentinos volúmenes".</w:t>
      </w:r>
    </w:p>
    <w:p w:rsidR="00000000" w:rsidDel="00000000" w:rsidP="00000000" w:rsidRDefault="00000000" w:rsidRPr="00000000" w14:paraId="000000F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3">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Nadie tiene la vida comprada. Brindemos por Hernández, por su segunda y definitiva muerte.</w:t>
      </w:r>
    </w:p>
    <w:p w:rsidR="00000000" w:rsidDel="00000000" w:rsidP="00000000" w:rsidRDefault="00000000" w:rsidRPr="00000000" w14:paraId="000000F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5">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Muchas narraciones de Kafka ocurren en domingo. Ese día de la semana evoca la ruptura de la actividad y el trajinar de la vida cotidiana, una posibilidad de recogimiento, una pausa. </w:t>
      </w:r>
    </w:p>
    <w:p w:rsidR="00000000" w:rsidDel="00000000" w:rsidP="00000000" w:rsidRDefault="00000000" w:rsidRPr="00000000" w14:paraId="000000F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7">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Sí. Hoy es martes.</w:t>
      </w:r>
    </w:p>
    <w:p w:rsidR="00000000" w:rsidDel="00000000" w:rsidP="00000000" w:rsidRDefault="00000000" w:rsidRPr="00000000" w14:paraId="000000F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9">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¿Es martes?</w:t>
      </w:r>
    </w:p>
    <w:p w:rsidR="00000000" w:rsidDel="00000000" w:rsidP="00000000" w:rsidRDefault="00000000" w:rsidRPr="00000000" w14:paraId="000000F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B">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Sí.</w:t>
      </w:r>
    </w:p>
    <w:p w:rsidR="00000000" w:rsidDel="00000000" w:rsidP="00000000" w:rsidRDefault="00000000" w:rsidRPr="00000000" w14:paraId="000000F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D">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Nadie tiene la vida comprada.</w:t>
      </w:r>
    </w:p>
    <w:p w:rsidR="00000000" w:rsidDel="00000000" w:rsidP="00000000" w:rsidRDefault="00000000" w:rsidRPr="00000000" w14:paraId="000000F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F">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Es lo que decía yo. Nadie.</w:t>
      </w:r>
    </w:p>
    <w:p w:rsidR="00000000" w:rsidDel="00000000" w:rsidP="00000000" w:rsidRDefault="00000000" w:rsidRPr="00000000" w14:paraId="0000010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1">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¿Cómo que es martes? ¿No fue ayer que vimos por televisión el sorteo de...?</w:t>
      </w:r>
    </w:p>
    <w:p w:rsidR="00000000" w:rsidDel="00000000" w:rsidP="00000000" w:rsidRDefault="00000000" w:rsidRPr="00000000" w14:paraId="0000010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3">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Sí, y quien crea que tiene la vida para sí, que venga y vea este ejemplo. ¡Que lo vea!</w:t>
      </w:r>
    </w:p>
    <w:p w:rsidR="00000000" w:rsidDel="00000000" w:rsidP="00000000" w:rsidRDefault="00000000" w:rsidRPr="00000000" w14:paraId="0000010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5">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Digo, el sorteo, cuando gané la lotería.</w:t>
      </w:r>
    </w:p>
    <w:p w:rsidR="00000000" w:rsidDel="00000000" w:rsidP="00000000" w:rsidRDefault="00000000" w:rsidRPr="00000000" w14:paraId="0000010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Fue un amante ejemplar. Débil. Como una mara.</w:t>
      </w:r>
    </w:p>
    <w:p w:rsidR="00000000" w:rsidDel="00000000" w:rsidP="00000000" w:rsidRDefault="00000000" w:rsidRPr="00000000" w14:paraId="0000010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fue ayer.</w:t>
      </w:r>
    </w:p>
    <w:p w:rsidR="00000000" w:rsidDel="00000000" w:rsidP="00000000" w:rsidRDefault="00000000" w:rsidRPr="00000000" w14:paraId="0000010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B">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¿Qué es una mara?</w:t>
      </w:r>
    </w:p>
    <w:p w:rsidR="00000000" w:rsidDel="00000000" w:rsidP="00000000" w:rsidRDefault="00000000" w:rsidRPr="00000000" w14:paraId="0000010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D">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Nadie puede, además, comprarse la vida.</w:t>
      </w:r>
    </w:p>
    <w:p w:rsidR="00000000" w:rsidDel="00000000" w:rsidP="00000000" w:rsidRDefault="00000000" w:rsidRPr="00000000" w14:paraId="0000010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F">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Como un conejo. Más grande. </w:t>
      </w:r>
    </w:p>
    <w:p w:rsidR="00000000" w:rsidDel="00000000" w:rsidP="00000000" w:rsidRDefault="00000000" w:rsidRPr="00000000" w14:paraId="0000011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1">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Nadie. O sí: fue ayer que vimos televisión, pero no vimos el sorteo.</w:t>
      </w:r>
    </w:p>
    <w:p w:rsidR="00000000" w:rsidDel="00000000" w:rsidP="00000000" w:rsidRDefault="00000000" w:rsidRPr="00000000" w14:paraId="0000011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3">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Más chico que un conejo, pero con las patas más largas.</w:t>
      </w:r>
    </w:p>
    <w:p w:rsidR="00000000" w:rsidDel="00000000" w:rsidP="00000000" w:rsidRDefault="00000000" w:rsidRPr="00000000" w14:paraId="0000011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5">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Hubiera jurado que ayer fue sábado.</w:t>
      </w:r>
    </w:p>
    <w:p w:rsidR="00000000" w:rsidDel="00000000" w:rsidP="00000000" w:rsidRDefault="00000000" w:rsidRPr="00000000" w14:paraId="0000011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7">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¿Ves lo que te digo? Ahí suenan las campanas de las Hermanas. Es domingo al mediodía.</w:t>
      </w:r>
    </w:p>
    <w:p w:rsidR="00000000" w:rsidDel="00000000" w:rsidP="00000000" w:rsidRDefault="00000000" w:rsidRPr="00000000" w14:paraId="0000011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9">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Eso pensé.</w:t>
      </w:r>
    </w:p>
    <w:p w:rsidR="00000000" w:rsidDel="00000000" w:rsidP="00000000" w:rsidRDefault="00000000" w:rsidRPr="00000000" w14:paraId="0000011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son las hermanas. Es acá.</w:t>
      </w:r>
    </w:p>
    <w:p w:rsidR="00000000" w:rsidDel="00000000" w:rsidP="00000000" w:rsidRDefault="00000000" w:rsidRPr="00000000" w14:paraId="0000011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Todo cuadra: ayer fue sábado, se hizo el sorteo, pero no; lo que pasó es que no lo vimos por televisión. Y hoy no es martes, sino domingo.</w:t>
      </w:r>
    </w:p>
    <w:p w:rsidR="00000000" w:rsidDel="00000000" w:rsidP="00000000" w:rsidRDefault="00000000" w:rsidRPr="00000000" w14:paraId="0000011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F">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Es la campana de acá.</w:t>
      </w:r>
    </w:p>
    <w:p w:rsidR="00000000" w:rsidDel="00000000" w:rsidP="00000000" w:rsidRDefault="00000000" w:rsidRPr="00000000" w14:paraId="0000012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1">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¿Quién podrá ser? En un día tan desgraciado.</w:t>
      </w:r>
    </w:p>
    <w:p w:rsidR="00000000" w:rsidDel="00000000" w:rsidP="00000000" w:rsidRDefault="00000000" w:rsidRPr="00000000" w14:paraId="0000012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3">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¿La señal? ¿Es... será la señal? ¿De... Felipe... De Felipe Saralegui? </w:t>
      </w:r>
      <w:r w:rsidDel="00000000" w:rsidR="00000000" w:rsidRPr="00000000">
        <w:rPr>
          <w:i w:val="1"/>
          <w:sz w:val="24"/>
          <w:szCs w:val="24"/>
          <w:vertAlign w:val="baseline"/>
          <w:rtl w:val="0"/>
        </w:rPr>
        <w:t xml:space="preserve">(Aparte)</w:t>
      </w:r>
      <w:r w:rsidDel="00000000" w:rsidR="00000000" w:rsidRPr="00000000">
        <w:rPr>
          <w:sz w:val="24"/>
          <w:szCs w:val="24"/>
          <w:vertAlign w:val="baseline"/>
          <w:rtl w:val="0"/>
        </w:rPr>
        <w:t xml:space="preserve"> "Suenan cuatro campanadas". La señal llegará, hay que estar atentos. Entonces podremos salir, y los escribas anotarán todo lo que les digamos. Y se reescribirán "Crimen y Castigo", y "El Castillo", y las obras de la crítica literaria, y el "Martín Fierro" </w:t>
      </w:r>
      <w:r w:rsidDel="00000000" w:rsidR="00000000" w:rsidRPr="00000000">
        <w:rPr>
          <w:i w:val="1"/>
          <w:sz w:val="24"/>
          <w:szCs w:val="24"/>
          <w:vertAlign w:val="baseline"/>
          <w:rtl w:val="0"/>
        </w:rPr>
        <w:t xml:space="preserve">(mira discretamente al muerto)</w:t>
      </w:r>
      <w:r w:rsidDel="00000000" w:rsidR="00000000" w:rsidRPr="00000000">
        <w:rPr>
          <w:sz w:val="24"/>
          <w:szCs w:val="24"/>
          <w:vertAlign w:val="baseline"/>
          <w:rtl w:val="0"/>
        </w:rPr>
        <w:t xml:space="preserve">, todas las obras que quedan sólo en nuestras memorias, porque a los libros ya los han quemado, y los otros memorizadores han muerto. El procedimiento fue simple: se revisaron las casas de todos, se arrestó a quienes se resistían...Y en miles de ciudades, los bomberos se reunieron alrededor de las fogatas de papel. El fin de la literatura, se dijo, traería consigo el final de la angustia. Pero no pensaron en nosotros, en todos nosotros, en Felipe Saralegui. La memoria humana es mucho más resistente que cualquier papel. Tuvimos un Dante encantador, un Shakespeare tartamudo, un Cervantes incompleto. Felipe Saralegui sabrá cuándo es el momento y nos enviará la señal, imperceptible y clara. De la señal sólo sabemos que es imperceptible y clara. De Felipe Saralegui nada sabemos.</w:t>
      </w:r>
    </w:p>
    <w:p w:rsidR="00000000" w:rsidDel="00000000" w:rsidP="00000000" w:rsidRDefault="00000000" w:rsidRPr="00000000" w14:paraId="0000012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5">
      <w:pPr>
        <w:pageBreakBefore w:val="0"/>
        <w:jc w:val="both"/>
        <w:rPr>
          <w:i w:val="0"/>
          <w:sz w:val="24"/>
          <w:szCs w:val="24"/>
          <w:vertAlign w:val="baseline"/>
        </w:rPr>
      </w:pPr>
      <w:r w:rsidDel="00000000" w:rsidR="00000000" w:rsidRPr="00000000">
        <w:rPr>
          <w:i w:val="1"/>
          <w:sz w:val="24"/>
          <w:szCs w:val="24"/>
          <w:vertAlign w:val="baseline"/>
          <w:rtl w:val="0"/>
        </w:rPr>
        <w:t xml:space="preserve">Termina su texto junto con la cuarta campanada.</w:t>
      </w:r>
      <w:r w:rsidDel="00000000" w:rsidR="00000000" w:rsidRPr="00000000">
        <w:rPr>
          <w:rtl w:val="0"/>
        </w:rPr>
      </w:r>
    </w:p>
    <w:p w:rsidR="00000000" w:rsidDel="00000000" w:rsidP="00000000" w:rsidRDefault="00000000" w:rsidRPr="00000000" w14:paraId="0000012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4">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4</w:t>
      </w:r>
    </w:p>
    <w:p w:rsidR="00000000" w:rsidDel="00000000" w:rsidP="00000000" w:rsidRDefault="00000000" w:rsidRPr="00000000" w14:paraId="0000013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7">
      <w:pPr>
        <w:pageBreakBefore w:val="0"/>
        <w:jc w:val="both"/>
        <w:rPr>
          <w:i w:val="0"/>
          <w:sz w:val="24"/>
          <w:szCs w:val="24"/>
          <w:vertAlign w:val="baseline"/>
        </w:rPr>
      </w:pPr>
      <w:r w:rsidDel="00000000" w:rsidR="00000000" w:rsidRPr="00000000">
        <w:rPr>
          <w:i w:val="1"/>
          <w:sz w:val="24"/>
          <w:szCs w:val="24"/>
          <w:vertAlign w:val="baseline"/>
          <w:rtl w:val="0"/>
        </w:rPr>
        <w:t xml:space="preserve">Los actores arman la escena para una secuencia que nunca veremos, porque se han olvidado que es lo que sigue. Una vez que la operación del desplazamiento de escenografía concluye, LA MUJER  habla:</w:t>
      </w:r>
      <w:r w:rsidDel="00000000" w:rsidR="00000000" w:rsidRPr="00000000">
        <w:rPr>
          <w:rtl w:val="0"/>
        </w:rPr>
      </w:r>
    </w:p>
    <w:p w:rsidR="00000000" w:rsidDel="00000000" w:rsidP="00000000" w:rsidRDefault="00000000" w:rsidRPr="00000000" w14:paraId="0000013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9">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"Cuatro. Los actores arman la escena para una secuencia que nunca veremos, porque se han olvidado qué es lo que sigue. Pequeñas improvisaciones de los actores."</w:t>
      </w:r>
    </w:p>
    <w:p w:rsidR="00000000" w:rsidDel="00000000" w:rsidP="00000000" w:rsidRDefault="00000000" w:rsidRPr="00000000" w14:paraId="0000013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B">
      <w:pPr>
        <w:pageBreakBefore w:val="0"/>
        <w:jc w:val="both"/>
        <w:rPr>
          <w:i w:val="0"/>
          <w:sz w:val="24"/>
          <w:szCs w:val="24"/>
          <w:vertAlign w:val="baseline"/>
        </w:rPr>
      </w:pPr>
      <w:r w:rsidDel="00000000" w:rsidR="00000000" w:rsidRPr="00000000">
        <w:rPr>
          <w:i w:val="1"/>
          <w:sz w:val="24"/>
          <w:szCs w:val="24"/>
          <w:vertAlign w:val="baseline"/>
          <w:rtl w:val="0"/>
        </w:rPr>
        <w:t xml:space="preserve">Nadie se mueve, la mirada clavada en ella.</w:t>
      </w:r>
      <w:r w:rsidDel="00000000" w:rsidR="00000000" w:rsidRPr="00000000">
        <w:rPr>
          <w:rtl w:val="0"/>
        </w:rPr>
      </w:r>
    </w:p>
    <w:p w:rsidR="00000000" w:rsidDel="00000000" w:rsidP="00000000" w:rsidRDefault="00000000" w:rsidRPr="00000000" w14:paraId="0000013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D">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"Un actor hace gala de pequeñas -pero impactantes- habilidades."</w:t>
      </w:r>
    </w:p>
    <w:p w:rsidR="00000000" w:rsidDel="00000000" w:rsidP="00000000" w:rsidRDefault="00000000" w:rsidRPr="00000000" w14:paraId="0000013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F">
      <w:pPr>
        <w:pageBreakBefore w:val="0"/>
        <w:jc w:val="both"/>
        <w:rPr>
          <w:i w:val="0"/>
          <w:sz w:val="24"/>
          <w:szCs w:val="24"/>
          <w:vertAlign w:val="baseline"/>
        </w:rPr>
      </w:pPr>
      <w:r w:rsidDel="00000000" w:rsidR="00000000" w:rsidRPr="00000000">
        <w:rPr>
          <w:sz w:val="24"/>
          <w:szCs w:val="24"/>
          <w:vertAlign w:val="baseline"/>
          <w:rtl w:val="0"/>
        </w:rPr>
        <w:t xml:space="preserve">T</w:t>
      </w:r>
      <w:r w:rsidDel="00000000" w:rsidR="00000000" w:rsidRPr="00000000">
        <w:rPr>
          <w:i w:val="1"/>
          <w:sz w:val="24"/>
          <w:szCs w:val="24"/>
          <w:vertAlign w:val="baseline"/>
          <w:rtl w:val="0"/>
        </w:rPr>
        <w:t xml:space="preserve">odos se miran entre si.</w:t>
      </w:r>
      <w:r w:rsidDel="00000000" w:rsidR="00000000" w:rsidRPr="00000000">
        <w:rPr>
          <w:rtl w:val="0"/>
        </w:rPr>
      </w:r>
    </w:p>
    <w:p w:rsidR="00000000" w:rsidDel="00000000" w:rsidP="00000000" w:rsidRDefault="00000000" w:rsidRPr="00000000" w14:paraId="00000140">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41">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¿Quién?</w:t>
      </w:r>
    </w:p>
    <w:p w:rsidR="00000000" w:rsidDel="00000000" w:rsidP="00000000" w:rsidRDefault="00000000" w:rsidRPr="00000000" w14:paraId="0000014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3">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"Al fin de las habilidades, baja la luz. Spot sobre Kafka, que narra una oración que tiene muy bien memorizada. La oración es autoevidente, y no requiere de mayor indicaciones de puesta para ser comprendida por los espectadores."</w:t>
      </w:r>
    </w:p>
    <w:p w:rsidR="00000000" w:rsidDel="00000000" w:rsidP="00000000" w:rsidRDefault="00000000" w:rsidRPr="00000000" w14:paraId="0000014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5">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"Máteme, si no, usted es un asesino." Así habré de morir, diciendo esto. El martes 3 de junio Kafka entra en agonía. Hace salir bruscamente a la enfermera que lo cuida y exige morfina de un modo imperioso. Como Klopstock se la niega, le dice: "Máteme, si no, usted es un asesino." Así habré de morir yo también. Habría un único inconveniente. Gozo de excelente salud. Y conozco de memoria la obra de Kafka.</w:t>
      </w:r>
    </w:p>
    <w:p w:rsidR="00000000" w:rsidDel="00000000" w:rsidP="00000000" w:rsidRDefault="00000000" w:rsidRPr="00000000" w14:paraId="0000014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"Cuando se normaliza la luz, vemos en la escena a un nuevo personaje. Un extraño. Viene del exterior, con un gran arcón que ha abierto en medio de la sala, y del cual saca algunos artículos que ofrece para venderles."</w:t>
      </w:r>
    </w:p>
    <w:p w:rsidR="00000000" w:rsidDel="00000000" w:rsidP="00000000" w:rsidRDefault="00000000" w:rsidRPr="00000000" w14:paraId="0000014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9">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Están estos candelabros que eran de mi abuela Hilda Matienzo. </w:t>
      </w:r>
    </w:p>
    <w:p w:rsidR="00000000" w:rsidDel="00000000" w:rsidP="00000000" w:rsidRDefault="00000000" w:rsidRPr="00000000" w14:paraId="0000014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Un momento. "El parecido físico entre el extraño y el recientemente fallecido José Hernández no hará más que complicar las cosas para todos."</w:t>
      </w:r>
    </w:p>
    <w:p w:rsidR="00000000" w:rsidDel="00000000" w:rsidP="00000000" w:rsidRDefault="00000000" w:rsidRPr="00000000" w14:paraId="0000014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D">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Están estos candelabros que eran de mi abuela Hilda Matienzo. En perfecto estado.</w:t>
      </w:r>
      <w:r w:rsidDel="00000000" w:rsidR="00000000" w:rsidRPr="00000000">
        <w:rPr>
          <w:i w:val="1"/>
          <w:sz w:val="24"/>
          <w:szCs w:val="24"/>
          <w:vertAlign w:val="baseline"/>
          <w:rtl w:val="0"/>
        </w:rPr>
        <w:t xml:space="preserve"> (Los pone cerca del muerto).</w:t>
      </w:r>
      <w:r w:rsidDel="00000000" w:rsidR="00000000" w:rsidRPr="00000000">
        <w:rPr>
          <w:sz w:val="24"/>
          <w:szCs w:val="24"/>
          <w:vertAlign w:val="baseline"/>
          <w:rtl w:val="0"/>
        </w:rPr>
        <w:t xml:space="preserve"> Lo realzan tanto. ¿Quién era?</w:t>
      </w:r>
    </w:p>
    <w:p w:rsidR="00000000" w:rsidDel="00000000" w:rsidP="00000000" w:rsidRDefault="00000000" w:rsidRPr="00000000" w14:paraId="0000014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F">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"El parecido físico entre el extraño y el recientemente falleci..."</w:t>
      </w:r>
    </w:p>
    <w:p w:rsidR="00000000" w:rsidDel="00000000" w:rsidP="00000000" w:rsidRDefault="00000000" w:rsidRPr="00000000" w14:paraId="0000015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Ya está, ya... No podemos comprarle nada. No tenemos dinero.</w:t>
      </w:r>
    </w:p>
    <w:p w:rsidR="00000000" w:rsidDel="00000000" w:rsidP="00000000" w:rsidRDefault="00000000" w:rsidRPr="00000000" w14:paraId="0000015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3">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importa. Puedo prestarles éste hasta que terminen. ¿Qué tal un vino casero?</w:t>
      </w:r>
    </w:p>
    <w:p w:rsidR="00000000" w:rsidDel="00000000" w:rsidP="00000000" w:rsidRDefault="00000000" w:rsidRPr="00000000" w14:paraId="0000015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5">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¿Vino casero?</w:t>
      </w:r>
    </w:p>
    <w:p w:rsidR="00000000" w:rsidDel="00000000" w:rsidP="00000000" w:rsidRDefault="00000000" w:rsidRPr="00000000" w14:paraId="0000015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7">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Sienta qué olor.</w:t>
      </w:r>
    </w:p>
    <w:p w:rsidR="00000000" w:rsidDel="00000000" w:rsidP="00000000" w:rsidRDefault="00000000" w:rsidRPr="00000000" w14:paraId="0000015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9">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(Que se ha acercado al candelabro, lee una inscripción en la base de éste.) </w:t>
      </w:r>
      <w:r w:rsidDel="00000000" w:rsidR="00000000" w:rsidRPr="00000000">
        <w:rPr>
          <w:sz w:val="24"/>
          <w:szCs w:val="24"/>
          <w:vertAlign w:val="baseline"/>
          <w:rtl w:val="0"/>
        </w:rPr>
        <w:t xml:space="preserve">Propiedad de las Santas Hermanas de Chivilcoy.</w:t>
      </w:r>
    </w:p>
    <w:p w:rsidR="00000000" w:rsidDel="00000000" w:rsidP="00000000" w:rsidRDefault="00000000" w:rsidRPr="00000000" w14:paraId="0000015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Un vino dulce, pesado como miel.</w:t>
      </w:r>
    </w:p>
    <w:p w:rsidR="00000000" w:rsidDel="00000000" w:rsidP="00000000" w:rsidRDefault="00000000" w:rsidRPr="00000000" w14:paraId="0000015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D">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¿No dijo que habían sido de su abuela Hilda Matienzo?</w:t>
      </w:r>
    </w:p>
    <w:p w:rsidR="00000000" w:rsidDel="00000000" w:rsidP="00000000" w:rsidRDefault="00000000" w:rsidRPr="00000000" w14:paraId="0000015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Ah, los candelabros. Bueno, entonces me los llevo.</w:t>
      </w:r>
    </w:p>
    <w:p w:rsidR="00000000" w:rsidDel="00000000" w:rsidP="00000000" w:rsidRDefault="00000000" w:rsidRPr="00000000" w14:paraId="0000016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1">
      <w:pPr>
        <w:pageBreakBefore w:val="0"/>
        <w:jc w:val="both"/>
        <w:rPr>
          <w:i w:val="0"/>
          <w:sz w:val="24"/>
          <w:szCs w:val="24"/>
          <w:vertAlign w:val="baseline"/>
        </w:rPr>
      </w:pPr>
      <w:r w:rsidDel="00000000" w:rsidR="00000000" w:rsidRPr="00000000">
        <w:rPr>
          <w:i w:val="1"/>
          <w:sz w:val="24"/>
          <w:szCs w:val="24"/>
          <w:vertAlign w:val="baseline"/>
          <w:rtl w:val="0"/>
        </w:rPr>
        <w:t xml:space="preserve">KAFKA no se lo da. LA ÚNICA MUJER y DOSTOIEVSKI revuelven el arcón.</w:t>
      </w:r>
      <w:r w:rsidDel="00000000" w:rsidR="00000000" w:rsidRPr="00000000">
        <w:rPr>
          <w:rtl w:val="0"/>
        </w:rPr>
      </w:r>
    </w:p>
    <w:p w:rsidR="00000000" w:rsidDel="00000000" w:rsidP="00000000" w:rsidRDefault="00000000" w:rsidRPr="00000000" w14:paraId="0000016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3">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¿Qué más les robó a las Hermanas?</w:t>
      </w:r>
    </w:p>
    <w:p w:rsidR="00000000" w:rsidDel="00000000" w:rsidP="00000000" w:rsidRDefault="00000000" w:rsidRPr="00000000" w14:paraId="0000016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5">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Sábanas, más vino...</w:t>
      </w:r>
    </w:p>
    <w:p w:rsidR="00000000" w:rsidDel="00000000" w:rsidP="00000000" w:rsidRDefault="00000000" w:rsidRPr="00000000" w14:paraId="0000016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7">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Aspirinas...</w:t>
      </w:r>
    </w:p>
    <w:p w:rsidR="00000000" w:rsidDel="00000000" w:rsidP="00000000" w:rsidRDefault="00000000" w:rsidRPr="00000000" w14:paraId="0000016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9">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¡Con cuidado, por favor! ¡Mi mercancía!</w:t>
      </w:r>
    </w:p>
    <w:p w:rsidR="00000000" w:rsidDel="00000000" w:rsidP="00000000" w:rsidRDefault="00000000" w:rsidRPr="00000000" w14:paraId="0000016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Herramientas, caldos...</w:t>
      </w:r>
    </w:p>
    <w:p w:rsidR="00000000" w:rsidDel="00000000" w:rsidP="00000000" w:rsidRDefault="00000000" w:rsidRPr="00000000" w14:paraId="0000016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entiendo qué pueden hacer las mojas con aspirinas.</w:t>
      </w:r>
    </w:p>
    <w:p w:rsidR="00000000" w:rsidDel="00000000" w:rsidP="00000000" w:rsidRDefault="00000000" w:rsidRPr="00000000" w14:paraId="0000016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F">
      <w:pPr>
        <w:pageBreakBefore w:val="0"/>
        <w:jc w:val="both"/>
        <w:rPr>
          <w:i w:val="0"/>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Bueno, ya está bien, dejen eso donde estaba. "En toda clase de fraude, sobre buey, sobre asno, sobre oveja, sobre vestido, sobre toda cosa perdida cuando alguno dijere: Esto es mío, la causa de ambos vendrá delante de los jueces; y el que los jueces condenaren, pagará el doble a su prójimo."</w:t>
      </w:r>
      <w:r w:rsidDel="00000000" w:rsidR="00000000" w:rsidRPr="00000000">
        <w:rPr>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70">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71">
      <w:pPr>
        <w:pageBreakBefore w:val="0"/>
        <w:jc w:val="both"/>
        <w:rPr>
          <w:i w:val="0"/>
          <w:sz w:val="24"/>
          <w:szCs w:val="24"/>
          <w:vertAlign w:val="baseline"/>
        </w:rPr>
      </w:pPr>
      <w:r w:rsidDel="00000000" w:rsidR="00000000" w:rsidRPr="00000000">
        <w:rPr>
          <w:i w:val="1"/>
          <w:sz w:val="24"/>
          <w:szCs w:val="24"/>
          <w:vertAlign w:val="baseline"/>
          <w:rtl w:val="0"/>
        </w:rPr>
        <w:t xml:space="preserve">Todos se quedan muy quietos</w:t>
      </w:r>
      <w:r w:rsidDel="00000000" w:rsidR="00000000" w:rsidRPr="00000000">
        <w:rPr>
          <w:rtl w:val="0"/>
        </w:rPr>
      </w:r>
    </w:p>
    <w:p w:rsidR="00000000" w:rsidDel="00000000" w:rsidP="00000000" w:rsidRDefault="00000000" w:rsidRPr="00000000" w14:paraId="0000017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3">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¿De dónde sacó eso?</w:t>
      </w:r>
    </w:p>
    <w:p w:rsidR="00000000" w:rsidDel="00000000" w:rsidP="00000000" w:rsidRDefault="00000000" w:rsidRPr="00000000" w14:paraId="0000017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5">
      <w:pPr>
        <w:pageBreakBefore w:val="0"/>
        <w:jc w:val="both"/>
        <w:rPr>
          <w:i w:val="0"/>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De ningún lado.</w:t>
      </w:r>
      <w:r w:rsidDel="00000000" w:rsidR="00000000" w:rsidRPr="00000000">
        <w:rPr>
          <w:i w:val="1"/>
          <w:sz w:val="24"/>
          <w:szCs w:val="24"/>
          <w:vertAlign w:val="baseline"/>
          <w:rtl w:val="0"/>
        </w:rPr>
        <w:t xml:space="preserve"> (Vuelve a guardar sus cosas.)</w:t>
      </w:r>
      <w:r w:rsidDel="00000000" w:rsidR="00000000" w:rsidRPr="00000000">
        <w:rPr>
          <w:rtl w:val="0"/>
        </w:rPr>
      </w:r>
    </w:p>
    <w:p w:rsidR="00000000" w:rsidDel="00000000" w:rsidP="00000000" w:rsidRDefault="00000000" w:rsidRPr="00000000" w14:paraId="00000176">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77">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De algún lado lo tiene que haber sacado.</w:t>
      </w:r>
    </w:p>
    <w:p w:rsidR="00000000" w:rsidDel="00000000" w:rsidP="00000000" w:rsidRDefault="00000000" w:rsidRPr="00000000" w14:paraId="0000017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9">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Si no tienen dinero, no hay trato. El vino es mío.</w:t>
      </w:r>
    </w:p>
    <w:p w:rsidR="00000000" w:rsidDel="00000000" w:rsidP="00000000" w:rsidRDefault="00000000" w:rsidRPr="00000000" w14:paraId="0000017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B">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De algún... libro.</w:t>
      </w:r>
    </w:p>
    <w:p w:rsidR="00000000" w:rsidDel="00000000" w:rsidP="00000000" w:rsidRDefault="00000000" w:rsidRPr="00000000" w14:paraId="0000017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D">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¿Libro? ¿Está loco? No hay libros.</w:t>
      </w:r>
    </w:p>
    <w:p w:rsidR="00000000" w:rsidDel="00000000" w:rsidP="00000000" w:rsidRDefault="00000000" w:rsidRPr="00000000" w14:paraId="0000017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F">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Pero pudiera ser que las monjas... que alguna de las hermanas... quizás... es sólo una hipótesis... se hubiera quedado con... con...</w:t>
      </w:r>
    </w:p>
    <w:p w:rsidR="00000000" w:rsidDel="00000000" w:rsidP="00000000" w:rsidRDefault="00000000" w:rsidRPr="00000000" w14:paraId="0000018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1">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¿Con qué?</w:t>
      </w:r>
    </w:p>
    <w:p w:rsidR="00000000" w:rsidDel="00000000" w:rsidP="00000000" w:rsidRDefault="00000000" w:rsidRPr="00000000" w14:paraId="0000018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3">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Entonces admite que robó a las monjas.</w:t>
      </w:r>
    </w:p>
    <w:p w:rsidR="00000000" w:rsidDel="00000000" w:rsidP="00000000" w:rsidRDefault="00000000" w:rsidRPr="00000000" w14:paraId="0000018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5">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sé de qué monjas me están hablando. Buenas tardes. Iba a prestarles ese candelabro, pero no recibirán presente, porque el presente ciega a los que ven, y pervierte las palabras de los justos.</w:t>
      </w:r>
    </w:p>
    <w:p w:rsidR="00000000" w:rsidDel="00000000" w:rsidP="00000000" w:rsidRDefault="00000000" w:rsidRPr="00000000" w14:paraId="0000018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Otra vez, ese estilo.</w:t>
      </w:r>
    </w:p>
    <w:p w:rsidR="00000000" w:rsidDel="00000000" w:rsidP="00000000" w:rsidRDefault="00000000" w:rsidRPr="00000000" w14:paraId="0000018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9">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(Piensa un instante, muy reconcentrado.)</w:t>
      </w:r>
      <w:r w:rsidDel="00000000" w:rsidR="00000000" w:rsidRPr="00000000">
        <w:rPr>
          <w:sz w:val="24"/>
          <w:szCs w:val="24"/>
          <w:vertAlign w:val="baseline"/>
          <w:rtl w:val="0"/>
        </w:rPr>
        <w:t xml:space="preserve"> Quizás tenga algo que sí les interese. Pero va a costarles algún dinero.</w:t>
      </w:r>
    </w:p>
    <w:p w:rsidR="00000000" w:rsidDel="00000000" w:rsidP="00000000" w:rsidRDefault="00000000" w:rsidRPr="00000000" w14:paraId="0000018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B">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¿Qué es?</w:t>
      </w:r>
    </w:p>
    <w:p w:rsidR="00000000" w:rsidDel="00000000" w:rsidP="00000000" w:rsidRDefault="00000000" w:rsidRPr="00000000" w14:paraId="0000018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D">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Un... unas... con...</w:t>
      </w:r>
    </w:p>
    <w:p w:rsidR="00000000" w:rsidDel="00000000" w:rsidP="00000000" w:rsidRDefault="00000000" w:rsidRPr="00000000" w14:paraId="0000018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F">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 un... lo tenían las monjas?</w:t>
      </w:r>
    </w:p>
    <w:p w:rsidR="00000000" w:rsidDel="00000000" w:rsidP="00000000" w:rsidRDefault="00000000" w:rsidRPr="00000000" w14:paraId="0000019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1">
      <w:pPr>
        <w:pageBreakBefore w:val="0"/>
        <w:jc w:val="both"/>
        <w:rPr>
          <w:i w:val="0"/>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i w:val="1"/>
          <w:sz w:val="24"/>
          <w:szCs w:val="24"/>
          <w:vertAlign w:val="baseline"/>
          <w:rtl w:val="0"/>
        </w:rPr>
        <w:t xml:space="preserve"> (Luego de una pausa. Deja el arcón en el suelo y lo abre)</w:t>
      </w:r>
      <w:r w:rsidDel="00000000" w:rsidR="00000000" w:rsidRPr="00000000">
        <w:rPr>
          <w:sz w:val="24"/>
          <w:szCs w:val="24"/>
          <w:vertAlign w:val="baseline"/>
          <w:rtl w:val="0"/>
        </w:rPr>
        <w:t xml:space="preserve">. No sé para qué les pueda servir, pero quizás puedan pagarme algo por él. Estaba entre todas las cosas que... que me dejó mi abuela Hilda Matienzo.</w:t>
      </w:r>
      <w:r w:rsidDel="00000000" w:rsidR="00000000" w:rsidRPr="00000000">
        <w:rPr>
          <w:i w:val="1"/>
          <w:sz w:val="24"/>
          <w:szCs w:val="24"/>
          <w:vertAlign w:val="baseline"/>
          <w:rtl w:val="0"/>
        </w:rPr>
        <w:t xml:space="preserve"> (Saca un ejemplar de la Biblia. Caen arrodillados).</w:t>
      </w:r>
      <w:r w:rsidDel="00000000" w:rsidR="00000000" w:rsidRPr="00000000">
        <w:rPr>
          <w:rtl w:val="0"/>
        </w:rPr>
      </w:r>
    </w:p>
    <w:p w:rsidR="00000000" w:rsidDel="00000000" w:rsidP="00000000" w:rsidRDefault="00000000" w:rsidRPr="00000000" w14:paraId="00000192">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93">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Oh, Dios, es un libro.</w:t>
      </w:r>
    </w:p>
    <w:p w:rsidR="00000000" w:rsidDel="00000000" w:rsidP="00000000" w:rsidRDefault="00000000" w:rsidRPr="00000000" w14:paraId="0000019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5">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Es... es la...</w:t>
      </w:r>
    </w:p>
    <w:p w:rsidR="00000000" w:rsidDel="00000000" w:rsidP="00000000" w:rsidRDefault="00000000" w:rsidRPr="00000000" w14:paraId="0000019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¿Cómo se llama? ¿De quién es?</w:t>
      </w:r>
    </w:p>
    <w:p w:rsidR="00000000" w:rsidDel="00000000" w:rsidP="00000000" w:rsidRDefault="00000000" w:rsidRPr="00000000" w14:paraId="0000019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9">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dice.</w:t>
      </w:r>
    </w:p>
    <w:p w:rsidR="00000000" w:rsidDel="00000000" w:rsidP="00000000" w:rsidRDefault="00000000" w:rsidRPr="00000000" w14:paraId="0000019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¿Cómo se llama?</w:t>
      </w:r>
    </w:p>
    <w:p w:rsidR="00000000" w:rsidDel="00000000" w:rsidP="00000000" w:rsidRDefault="00000000" w:rsidRPr="00000000" w14:paraId="0000019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D">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Bueno, la tapa está un poco raída. Por eso lo dejo más barato. Se llama "Antiguo y Nuevo Test". Pero las hojas están casi intactas.</w:t>
      </w:r>
    </w:p>
    <w:p w:rsidR="00000000" w:rsidDel="00000000" w:rsidP="00000000" w:rsidRDefault="00000000" w:rsidRPr="00000000" w14:paraId="0000019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F">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¡Es un libro, es un libro!</w:t>
      </w:r>
    </w:p>
    <w:p w:rsidR="00000000" w:rsidDel="00000000" w:rsidP="00000000" w:rsidRDefault="00000000" w:rsidRPr="00000000" w14:paraId="000001A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1">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Sí, un libro... Bueno, ¿lo quieren?</w:t>
      </w:r>
    </w:p>
    <w:p w:rsidR="00000000" w:rsidDel="00000000" w:rsidP="00000000" w:rsidRDefault="00000000" w:rsidRPr="00000000" w14:paraId="000001A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3">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¿Cuánto?</w:t>
      </w:r>
    </w:p>
    <w:p w:rsidR="00000000" w:rsidDel="00000000" w:rsidP="00000000" w:rsidRDefault="00000000" w:rsidRPr="00000000" w14:paraId="000001A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5">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Bueno, depende del valor que ustedes le den. Escucho ofertas.</w:t>
      </w:r>
    </w:p>
    <w:p w:rsidR="00000000" w:rsidDel="00000000" w:rsidP="00000000" w:rsidRDefault="00000000" w:rsidRPr="00000000" w14:paraId="000001A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7">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Traé el premio. Todo lo que ganaste en esa maldita lotería.</w:t>
      </w:r>
    </w:p>
    <w:p w:rsidR="00000000" w:rsidDel="00000000" w:rsidP="00000000" w:rsidRDefault="00000000" w:rsidRPr="00000000" w14:paraId="000001A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9">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¿El premio?</w:t>
      </w:r>
    </w:p>
    <w:p w:rsidR="00000000" w:rsidDel="00000000" w:rsidP="00000000" w:rsidRDefault="00000000" w:rsidRPr="00000000" w14:paraId="000001A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B">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Sí, todo.</w:t>
      </w:r>
    </w:p>
    <w:p w:rsidR="00000000" w:rsidDel="00000000" w:rsidP="00000000" w:rsidRDefault="00000000" w:rsidRPr="00000000" w14:paraId="000001A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D">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Es un precio razonable. Les dejo también el candelabro, para que vean que no hay rencor.</w:t>
      </w:r>
    </w:p>
    <w:p w:rsidR="00000000" w:rsidDel="00000000" w:rsidP="00000000" w:rsidRDefault="00000000" w:rsidRPr="00000000" w14:paraId="000001A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F">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¿Y usted ha leído ese libro?</w:t>
      </w:r>
    </w:p>
    <w:p w:rsidR="00000000" w:rsidDel="00000000" w:rsidP="00000000" w:rsidRDefault="00000000" w:rsidRPr="00000000" w14:paraId="000001B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1">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¿Si lo he leído? ¿"Antiguo y Nuevo Test"? "Cuando alguno hurtare buey u oveja, y lo degollare o vendiere, por aquel buey pagará cinco bueyes, y por aquella oveja cuatro ovejas".</w:t>
      </w:r>
    </w:p>
    <w:p w:rsidR="00000000" w:rsidDel="00000000" w:rsidP="00000000" w:rsidRDefault="00000000" w:rsidRPr="00000000" w14:paraId="000001B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3">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Procedamos, entonces. </w:t>
      </w:r>
    </w:p>
    <w:p w:rsidR="00000000" w:rsidDel="00000000" w:rsidP="00000000" w:rsidRDefault="00000000" w:rsidRPr="00000000" w14:paraId="000001B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5">
      <w:pPr>
        <w:pageBreakBefore w:val="0"/>
        <w:jc w:val="both"/>
        <w:rPr>
          <w:i w:val="0"/>
          <w:sz w:val="24"/>
          <w:szCs w:val="24"/>
          <w:vertAlign w:val="baseline"/>
        </w:rPr>
      </w:pPr>
      <w:r w:rsidDel="00000000" w:rsidR="00000000" w:rsidRPr="00000000">
        <w:rPr>
          <w:i w:val="1"/>
          <w:sz w:val="24"/>
          <w:szCs w:val="24"/>
          <w:vertAlign w:val="baseline"/>
          <w:rtl w:val="0"/>
        </w:rPr>
        <w:t xml:space="preserve">(En rápida maniobra le arrebatan el libro, que llega a manos de LA ÚNICA MUJER. Lo enciende con el candelabro).</w:t>
      </w:r>
      <w:r w:rsidDel="00000000" w:rsidR="00000000" w:rsidRPr="00000000">
        <w:rPr>
          <w:rtl w:val="0"/>
        </w:rPr>
      </w:r>
    </w:p>
    <w:p w:rsidR="00000000" w:rsidDel="00000000" w:rsidP="00000000" w:rsidRDefault="00000000" w:rsidRPr="00000000" w14:paraId="000001B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Frente a esta causa tan justa como necesaria, no pude más que hacerla propia y sumarme a la tarea sin siquiera pensarlo demasiado, como aquél a quien le ha sido revelada la verdad absoluta y no puede más que abandonarlo todo para ser fiel a su fe ciega. </w:t>
      </w:r>
    </w:p>
    <w:p w:rsidR="00000000" w:rsidDel="00000000" w:rsidP="00000000" w:rsidRDefault="00000000" w:rsidRPr="00000000" w14:paraId="000001B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9">
      <w:pPr>
        <w:pageBreakBefore w:val="0"/>
        <w:jc w:val="both"/>
        <w:rPr>
          <w:i w:val="0"/>
          <w:sz w:val="24"/>
          <w:szCs w:val="24"/>
          <w:vertAlign w:val="baseline"/>
        </w:rPr>
      </w:pPr>
      <w:r w:rsidDel="00000000" w:rsidR="00000000" w:rsidRPr="00000000">
        <w:rPr>
          <w:i w:val="1"/>
          <w:sz w:val="24"/>
          <w:szCs w:val="24"/>
          <w:vertAlign w:val="baseline"/>
          <w:rtl w:val="0"/>
        </w:rPr>
        <w:t xml:space="preserve">(El libro arde, entre las quejas del EXTRAÑO, que es retenido por los otros dos. Mientras tanto, empiezan a sonar cinco campanadas).</w:t>
      </w:r>
      <w:r w:rsidDel="00000000" w:rsidR="00000000" w:rsidRPr="00000000">
        <w:rPr>
          <w:rtl w:val="0"/>
        </w:rPr>
      </w:r>
    </w:p>
    <w:p w:rsidR="00000000" w:rsidDel="00000000" w:rsidP="00000000" w:rsidRDefault="00000000" w:rsidRPr="00000000" w14:paraId="000001B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3">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5</w:t>
      </w:r>
    </w:p>
    <w:p w:rsidR="00000000" w:rsidDel="00000000" w:rsidP="00000000" w:rsidRDefault="00000000" w:rsidRPr="00000000" w14:paraId="000001D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5">
      <w:pPr>
        <w:pageBreakBefore w:val="0"/>
        <w:jc w:val="both"/>
        <w:rPr>
          <w:i w:val="0"/>
          <w:sz w:val="24"/>
          <w:szCs w:val="24"/>
          <w:vertAlign w:val="baseline"/>
        </w:rPr>
      </w:pPr>
      <w:r w:rsidDel="00000000" w:rsidR="00000000" w:rsidRPr="00000000">
        <w:rPr>
          <w:i w:val="1"/>
          <w:sz w:val="24"/>
          <w:szCs w:val="24"/>
          <w:vertAlign w:val="baseline"/>
          <w:rtl w:val="0"/>
        </w:rPr>
        <w:t xml:space="preserve">Suenan cinco campanadas.</w:t>
      </w:r>
      <w:r w:rsidDel="00000000" w:rsidR="00000000" w:rsidRPr="00000000">
        <w:rPr>
          <w:rtl w:val="0"/>
        </w:rPr>
      </w:r>
    </w:p>
    <w:p w:rsidR="00000000" w:rsidDel="00000000" w:rsidP="00000000" w:rsidRDefault="00000000" w:rsidRPr="00000000" w14:paraId="000001D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7">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"Cinco. Desprendiéndome de los dos que me sujetaban. Ha pasado el tiempo." Bueno, bueno, basta. No me quedo porque me hayan convencido. De ninguna manera. Nada logra impresionarme lo suficiente. Pero seré de todas maneras el memorizador que ustedes quieren. Les aclaro que quemaron el libro antes de tiempo. No llegué a memorizarlo entero. Lo hago por techo y comida.</w:t>
      </w:r>
    </w:p>
    <w:p w:rsidR="00000000" w:rsidDel="00000000" w:rsidP="00000000" w:rsidRDefault="00000000" w:rsidRPr="00000000" w14:paraId="000001D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lo hace por techo y comida. Cuando Felipe Saralegui lo crea conveniente, nos enviará la señal.</w:t>
      </w:r>
    </w:p>
    <w:p w:rsidR="00000000" w:rsidDel="00000000" w:rsidP="00000000" w:rsidRDefault="00000000" w:rsidRPr="00000000" w14:paraId="000001D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La humanidad necesita de nosotros.</w:t>
      </w:r>
    </w:p>
    <w:p w:rsidR="00000000" w:rsidDel="00000000" w:rsidP="00000000" w:rsidRDefault="00000000" w:rsidRPr="00000000" w14:paraId="000001D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Se reescribirán las grandes obras.</w:t>
      </w:r>
    </w:p>
    <w:p w:rsidR="00000000" w:rsidDel="00000000" w:rsidP="00000000" w:rsidRDefault="00000000" w:rsidRPr="00000000" w14:paraId="000001D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tenían por qué quemar el libro.</w:t>
      </w:r>
    </w:p>
    <w:p w:rsidR="00000000" w:rsidDel="00000000" w:rsidP="00000000" w:rsidRDefault="00000000" w:rsidRPr="00000000" w14:paraId="000001E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1">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Ellos podrían encontrarlo. ¿Quiere que lo quemen vivo?</w:t>
      </w:r>
    </w:p>
    <w:p w:rsidR="00000000" w:rsidDel="00000000" w:rsidP="00000000" w:rsidRDefault="00000000" w:rsidRPr="00000000" w14:paraId="000001E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3">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¿Ellos, quiénes?</w:t>
      </w:r>
    </w:p>
    <w:p w:rsidR="00000000" w:rsidDel="00000000" w:rsidP="00000000" w:rsidRDefault="00000000" w:rsidRPr="00000000" w14:paraId="000001E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5">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Los bomberos, claro. ¿Tengo cara de estúpida yo? ¿De qué tengo cara?</w:t>
      </w:r>
    </w:p>
    <w:p w:rsidR="00000000" w:rsidDel="00000000" w:rsidP="00000000" w:rsidRDefault="00000000" w:rsidRPr="00000000" w14:paraId="000001E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7">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En poco tiempo podrá recordar todo el libro. Quiero aclarar que un tamiz es como un colador. </w:t>
      </w:r>
    </w:p>
    <w:p w:rsidR="00000000" w:rsidDel="00000000" w:rsidP="00000000" w:rsidRDefault="00000000" w:rsidRPr="00000000" w14:paraId="000001E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9">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¿Eso es lo que querés?</w:t>
      </w:r>
    </w:p>
    <w:p w:rsidR="00000000" w:rsidDel="00000000" w:rsidP="00000000" w:rsidRDefault="00000000" w:rsidRPr="00000000" w14:paraId="000001E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sé. ¿Van a dejar allí al muerto? </w:t>
      </w:r>
      <w:r w:rsidDel="00000000" w:rsidR="00000000" w:rsidRPr="00000000">
        <w:rPr>
          <w:i w:val="1"/>
          <w:sz w:val="24"/>
          <w:szCs w:val="24"/>
          <w:vertAlign w:val="baseline"/>
          <w:rtl w:val="0"/>
        </w:rPr>
        <w:t xml:space="preserve">(Aparte).</w:t>
      </w:r>
      <w:r w:rsidDel="00000000" w:rsidR="00000000" w:rsidRPr="00000000">
        <w:rPr>
          <w:sz w:val="24"/>
          <w:szCs w:val="24"/>
          <w:vertAlign w:val="baseline"/>
          <w:rtl w:val="0"/>
        </w:rPr>
        <w:t xml:space="preserve"> Un único comentario acerca de este vino. Me acaba de venir a la memoria. Esta delicia que estamos bebiendo en este momento, será en unas pocas horas más el arma mortal con la que se intentará eliminar a Kafka. Es decir, se sugerirá la idea de envenenar el vino y, haciéndolo pasar por bueno, ofrecérselo a Kafka. Pero esto no sucederá todavía, sino más adelante.</w:t>
      </w:r>
    </w:p>
    <w:p w:rsidR="00000000" w:rsidDel="00000000" w:rsidP="00000000" w:rsidRDefault="00000000" w:rsidRPr="00000000" w14:paraId="000001E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"Kafka apaga la vela de un soplido. A su alrededor, el resto de los personajes, con coloridos bonetes y serpentinas, festejan su cumpleaños."</w:t>
      </w:r>
    </w:p>
    <w:p w:rsidR="00000000" w:rsidDel="00000000" w:rsidP="00000000" w:rsidRDefault="00000000" w:rsidRPr="00000000" w14:paraId="000001E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F">
      <w:pPr>
        <w:pageBreakBefore w:val="0"/>
        <w:jc w:val="both"/>
        <w:rPr>
          <w:sz w:val="24"/>
          <w:szCs w:val="24"/>
          <w:vertAlign w:val="baseline"/>
        </w:rPr>
      </w:pPr>
      <w:r w:rsidDel="00000000" w:rsidR="00000000" w:rsidRPr="00000000">
        <w:rPr>
          <w:b w:val="1"/>
          <w:sz w:val="24"/>
          <w:szCs w:val="24"/>
          <w:vertAlign w:val="baseline"/>
          <w:rtl w:val="0"/>
        </w:rPr>
        <w:t xml:space="preserve">LOS TRES:</w:t>
      </w:r>
      <w:r w:rsidDel="00000000" w:rsidR="00000000" w:rsidRPr="00000000">
        <w:rPr>
          <w:sz w:val="24"/>
          <w:szCs w:val="24"/>
          <w:vertAlign w:val="baseline"/>
          <w:rtl w:val="0"/>
        </w:rPr>
        <w:t xml:space="preserve"> Que los cumplas muy feliz.</w:t>
      </w:r>
    </w:p>
    <w:p w:rsidR="00000000" w:rsidDel="00000000" w:rsidP="00000000" w:rsidRDefault="00000000" w:rsidRPr="00000000" w14:paraId="000001F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1">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Apenas sí tengo algo en común conmigo mismo y debería quedarme muy tranquilo en un rincón, satisfecho con poder respirar.</w:t>
      </w:r>
    </w:p>
    <w:p w:rsidR="00000000" w:rsidDel="00000000" w:rsidP="00000000" w:rsidRDefault="00000000" w:rsidRPr="00000000" w14:paraId="000001F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3">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Un poco de vino.</w:t>
      </w:r>
    </w:p>
    <w:p w:rsidR="00000000" w:rsidDel="00000000" w:rsidP="00000000" w:rsidRDefault="00000000" w:rsidRPr="00000000" w14:paraId="000001F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5">
      <w:pPr>
        <w:pageBreakBefore w:val="0"/>
        <w:jc w:val="both"/>
        <w:rPr>
          <w:sz w:val="24"/>
          <w:szCs w:val="24"/>
          <w:vertAlign w:val="baseline"/>
        </w:rPr>
      </w:pPr>
      <w:r w:rsidDel="00000000" w:rsidR="00000000" w:rsidRPr="00000000">
        <w:rPr>
          <w:b w:val="1"/>
          <w:sz w:val="24"/>
          <w:szCs w:val="24"/>
          <w:vertAlign w:val="baseline"/>
          <w:rtl w:val="0"/>
        </w:rPr>
        <w:t xml:space="preserve">JOSÉ HERNÁNDEZ:</w:t>
      </w:r>
      <w:r w:rsidDel="00000000" w:rsidR="00000000" w:rsidRPr="00000000">
        <w:rPr>
          <w:sz w:val="24"/>
          <w:szCs w:val="24"/>
          <w:vertAlign w:val="baseline"/>
          <w:rtl w:val="0"/>
        </w:rPr>
        <w:t xml:space="preserve"> Pesado y dulce, como miel.</w:t>
      </w:r>
    </w:p>
    <w:p w:rsidR="00000000" w:rsidDel="00000000" w:rsidP="00000000" w:rsidRDefault="00000000" w:rsidRPr="00000000" w14:paraId="000001F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7">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De su abuela Matienzo.</w:t>
      </w:r>
    </w:p>
    <w:p w:rsidR="00000000" w:rsidDel="00000000" w:rsidP="00000000" w:rsidRDefault="00000000" w:rsidRPr="00000000" w14:paraId="000001F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9">
      <w:pPr>
        <w:pageBreakBefore w:val="0"/>
        <w:jc w:val="both"/>
        <w:rPr>
          <w:i w:val="0"/>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Gracias, me han sorprendido.</w:t>
      </w:r>
      <w:r w:rsidDel="00000000" w:rsidR="00000000" w:rsidRPr="00000000">
        <w:rPr>
          <w:i w:val="1"/>
          <w:sz w:val="24"/>
          <w:szCs w:val="24"/>
          <w:vertAlign w:val="baseline"/>
          <w:rtl w:val="0"/>
        </w:rPr>
        <w:t xml:space="preserve"> (Lo bebe en silencio. Los demás observan con cuidado.)</w:t>
      </w:r>
      <w:r w:rsidDel="00000000" w:rsidR="00000000" w:rsidRPr="00000000">
        <w:rPr>
          <w:rtl w:val="0"/>
        </w:rPr>
      </w:r>
    </w:p>
    <w:p w:rsidR="00000000" w:rsidDel="00000000" w:rsidP="00000000" w:rsidRDefault="00000000" w:rsidRPr="00000000" w14:paraId="000001F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(Angustiada). </w:t>
      </w:r>
      <w:r w:rsidDel="00000000" w:rsidR="00000000" w:rsidRPr="00000000">
        <w:rPr>
          <w:sz w:val="24"/>
          <w:szCs w:val="24"/>
          <w:vertAlign w:val="baseline"/>
          <w:rtl w:val="0"/>
        </w:rPr>
        <w:t xml:space="preserve">No podíamos olvidarnos de tu cumpleaños. </w:t>
      </w:r>
      <w:r w:rsidDel="00000000" w:rsidR="00000000" w:rsidRPr="00000000">
        <w:rPr>
          <w:i w:val="1"/>
          <w:sz w:val="24"/>
          <w:szCs w:val="24"/>
          <w:vertAlign w:val="baseline"/>
          <w:rtl w:val="0"/>
        </w:rPr>
        <w:t xml:space="preserve">(Feliz). </w:t>
      </w:r>
      <w:r w:rsidDel="00000000" w:rsidR="00000000" w:rsidRPr="00000000">
        <w:rPr>
          <w:sz w:val="24"/>
          <w:szCs w:val="24"/>
          <w:vertAlign w:val="baseline"/>
          <w:rtl w:val="0"/>
        </w:rPr>
        <w:t xml:space="preserve">No podemos olvidarnos de nada. Nos van a necesitar. Ya llegará el día. ¿Vas o no a decir unas palabras? </w:t>
      </w:r>
    </w:p>
    <w:p w:rsidR="00000000" w:rsidDel="00000000" w:rsidP="00000000" w:rsidRDefault="00000000" w:rsidRPr="00000000" w14:paraId="000001F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D">
      <w:pPr>
        <w:pageBreakBefore w:val="0"/>
        <w:jc w:val="both"/>
        <w:rPr>
          <w:i w:val="0"/>
          <w:sz w:val="24"/>
          <w:szCs w:val="24"/>
          <w:vertAlign w:val="baseline"/>
        </w:rPr>
      </w:pPr>
      <w:r w:rsidDel="00000000" w:rsidR="00000000" w:rsidRPr="00000000">
        <w:rPr>
          <w:i w:val="1"/>
          <w:sz w:val="24"/>
          <w:szCs w:val="24"/>
          <w:vertAlign w:val="baseline"/>
          <w:rtl w:val="0"/>
        </w:rPr>
        <w:t xml:space="preserve">KAFKA  niega exageradamente con la cabeza.</w:t>
      </w:r>
      <w:r w:rsidDel="00000000" w:rsidR="00000000" w:rsidRPr="00000000">
        <w:rPr>
          <w:rtl w:val="0"/>
        </w:rPr>
      </w:r>
    </w:p>
    <w:p w:rsidR="00000000" w:rsidDel="00000000" w:rsidP="00000000" w:rsidRDefault="00000000" w:rsidRPr="00000000" w14:paraId="000001F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F">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Para nosotros es muy importante que estés contento. ¿Estás contento?</w:t>
      </w:r>
    </w:p>
    <w:p w:rsidR="00000000" w:rsidDel="00000000" w:rsidP="00000000" w:rsidRDefault="00000000" w:rsidRPr="00000000" w14:paraId="0000020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1">
      <w:pPr>
        <w:pageBreakBefore w:val="0"/>
        <w:jc w:val="both"/>
        <w:rPr>
          <w:sz w:val="24"/>
          <w:szCs w:val="24"/>
          <w:vertAlign w:val="baseline"/>
        </w:rPr>
      </w:pPr>
      <w:r w:rsidDel="00000000" w:rsidR="00000000" w:rsidRPr="00000000">
        <w:rPr>
          <w:b w:val="1"/>
          <w:sz w:val="24"/>
          <w:szCs w:val="24"/>
          <w:vertAlign w:val="baseline"/>
          <w:rtl w:val="0"/>
        </w:rPr>
        <w:t xml:space="preserve">JOSÉ HERNÁNDEZ:</w:t>
      </w:r>
      <w:r w:rsidDel="00000000" w:rsidR="00000000" w:rsidRPr="00000000">
        <w:rPr>
          <w:sz w:val="24"/>
          <w:szCs w:val="24"/>
          <w:vertAlign w:val="baseline"/>
          <w:rtl w:val="0"/>
        </w:rPr>
        <w:t xml:space="preserve"> ¿Eh, contento?</w:t>
      </w:r>
    </w:p>
    <w:p w:rsidR="00000000" w:rsidDel="00000000" w:rsidP="00000000" w:rsidRDefault="00000000" w:rsidRPr="00000000" w14:paraId="0000020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3">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Estoy,... contento. Permiso. </w:t>
      </w:r>
    </w:p>
    <w:p w:rsidR="00000000" w:rsidDel="00000000" w:rsidP="00000000" w:rsidRDefault="00000000" w:rsidRPr="00000000" w14:paraId="0000020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5">
      <w:pPr>
        <w:pageBreakBefore w:val="0"/>
        <w:jc w:val="both"/>
        <w:rPr>
          <w:i w:val="0"/>
          <w:sz w:val="24"/>
          <w:szCs w:val="24"/>
          <w:vertAlign w:val="baseline"/>
        </w:rPr>
      </w:pPr>
      <w:r w:rsidDel="00000000" w:rsidR="00000000" w:rsidRPr="00000000">
        <w:rPr>
          <w:i w:val="1"/>
          <w:sz w:val="24"/>
          <w:szCs w:val="24"/>
          <w:vertAlign w:val="baseline"/>
          <w:rtl w:val="0"/>
        </w:rPr>
        <w:t xml:space="preserve">Nadie se mueve. Sólo JOSÉ HERNÁNDEZ, que sufre un cuadro de asfixia. </w:t>
      </w:r>
      <w:r w:rsidDel="00000000" w:rsidR="00000000" w:rsidRPr="00000000">
        <w:rPr>
          <w:rtl w:val="0"/>
        </w:rPr>
      </w:r>
    </w:p>
    <w:p w:rsidR="00000000" w:rsidDel="00000000" w:rsidP="00000000" w:rsidRDefault="00000000" w:rsidRPr="00000000" w14:paraId="00000206">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07">
      <w:pPr>
        <w:pageBreakBefore w:val="0"/>
        <w:jc w:val="both"/>
        <w:rPr>
          <w:i w:val="0"/>
          <w:sz w:val="24"/>
          <w:szCs w:val="24"/>
          <w:vertAlign w:val="baseline"/>
        </w:rPr>
      </w:pPr>
      <w:r w:rsidDel="00000000" w:rsidR="00000000" w:rsidRPr="00000000">
        <w:rPr>
          <w:i w:val="1"/>
          <w:sz w:val="24"/>
          <w:szCs w:val="24"/>
          <w:vertAlign w:val="baseline"/>
          <w:rtl w:val="0"/>
        </w:rPr>
        <w:t xml:space="preserve">Pero nadie parece darle importancia. Simplemente observan cómo se retuerce en su silla.</w:t>
      </w:r>
      <w:r w:rsidDel="00000000" w:rsidR="00000000" w:rsidRPr="00000000">
        <w:rPr>
          <w:rtl w:val="0"/>
        </w:rPr>
      </w:r>
    </w:p>
    <w:p w:rsidR="00000000" w:rsidDel="00000000" w:rsidP="00000000" w:rsidRDefault="00000000" w:rsidRPr="00000000" w14:paraId="00000208">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09">
      <w:pPr>
        <w:pageBreakBefore w:val="0"/>
        <w:jc w:val="both"/>
        <w:rPr>
          <w:i w:val="0"/>
          <w:sz w:val="24"/>
          <w:szCs w:val="24"/>
          <w:vertAlign w:val="baseline"/>
        </w:rPr>
      </w:pPr>
      <w:r w:rsidDel="00000000" w:rsidR="00000000" w:rsidRPr="00000000">
        <w:rPr>
          <w:i w:val="1"/>
          <w:sz w:val="24"/>
          <w:szCs w:val="24"/>
          <w:vertAlign w:val="baseline"/>
          <w:rtl w:val="0"/>
        </w:rPr>
        <w:t xml:space="preserve">Lentamente, suenan seis campanadas.</w:t>
      </w:r>
      <w:r w:rsidDel="00000000" w:rsidR="00000000" w:rsidRPr="00000000">
        <w:rPr>
          <w:rtl w:val="0"/>
        </w:rPr>
      </w:r>
    </w:p>
    <w:p w:rsidR="00000000" w:rsidDel="00000000" w:rsidP="00000000" w:rsidRDefault="00000000" w:rsidRPr="00000000" w14:paraId="0000020A">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0B">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0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2">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6</w:t>
      </w:r>
    </w:p>
    <w:p w:rsidR="00000000" w:rsidDel="00000000" w:rsidP="00000000" w:rsidRDefault="00000000" w:rsidRPr="00000000" w14:paraId="0000022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"Seis."</w:t>
      </w:r>
      <w:r w:rsidDel="00000000" w:rsidR="00000000" w:rsidRPr="00000000">
        <w:rPr>
          <w:i w:val="1"/>
          <w:sz w:val="24"/>
          <w:szCs w:val="24"/>
          <w:vertAlign w:val="baseline"/>
          <w:rtl w:val="0"/>
        </w:rPr>
        <w:t xml:space="preserve"> (Carga con JOSÉ HERNÁNDEZ y lo sienta en el arcón. Miran al cielo.)</w:t>
      </w:r>
      <w:r w:rsidDel="00000000" w:rsidR="00000000" w:rsidRPr="00000000">
        <w:rPr>
          <w:sz w:val="24"/>
          <w:szCs w:val="24"/>
          <w:vertAlign w:val="baseline"/>
          <w:rtl w:val="0"/>
        </w:rPr>
        <w:t xml:space="preserve"> No podía dormir.</w:t>
      </w:r>
    </w:p>
    <w:p w:rsidR="00000000" w:rsidDel="00000000" w:rsidP="00000000" w:rsidRDefault="00000000" w:rsidRPr="00000000" w14:paraId="0000022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7">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¿Y cómo es este Felipe Saralegui?</w:t>
      </w:r>
    </w:p>
    <w:p w:rsidR="00000000" w:rsidDel="00000000" w:rsidP="00000000" w:rsidRDefault="00000000" w:rsidRPr="00000000" w14:paraId="0000022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La señal será clara e imperceptible.</w:t>
      </w:r>
    </w:p>
    <w:p w:rsidR="00000000" w:rsidDel="00000000" w:rsidP="00000000" w:rsidRDefault="00000000" w:rsidRPr="00000000" w14:paraId="0000022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¿Vendrá del cielo?</w:t>
      </w:r>
    </w:p>
    <w:p w:rsidR="00000000" w:rsidDel="00000000" w:rsidP="00000000" w:rsidRDefault="00000000" w:rsidRPr="00000000" w14:paraId="0000022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Puede ser.</w:t>
      </w:r>
    </w:p>
    <w:p w:rsidR="00000000" w:rsidDel="00000000" w:rsidP="00000000" w:rsidRDefault="00000000" w:rsidRPr="00000000" w14:paraId="0000022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He memorizado una cantidad de señales posibles. Estaban en el libro.</w:t>
      </w:r>
    </w:p>
    <w:p w:rsidR="00000000" w:rsidDel="00000000" w:rsidP="00000000" w:rsidRDefault="00000000" w:rsidRPr="00000000" w14:paraId="0000023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Ya lo ve. Cada vez recuerda un poco más. Eso es lo que quería decir el otro día, hace un rato. Si uno pasa la arena más rápidamente por el tamiz, hay un momento en que el tamiz se llena. Si usted ha leído ese libro lo suficientemente rápido podrá recordarlo con facilidad.</w:t>
      </w:r>
    </w:p>
    <w:p w:rsidR="00000000" w:rsidDel="00000000" w:rsidP="00000000" w:rsidRDefault="00000000" w:rsidRPr="00000000" w14:paraId="0000023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3">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¿A qué se dedicaba?</w:t>
      </w:r>
    </w:p>
    <w:p w:rsidR="00000000" w:rsidDel="00000000" w:rsidP="00000000" w:rsidRDefault="00000000" w:rsidRPr="00000000" w14:paraId="0000023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¿Por qué? ¿Qué sabe de mí?</w:t>
      </w:r>
    </w:p>
    <w:p w:rsidR="00000000" w:rsidDel="00000000" w:rsidP="00000000" w:rsidRDefault="00000000" w:rsidRPr="00000000" w14:paraId="0000023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7">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Nada. Preguntaba.</w:t>
      </w:r>
    </w:p>
    <w:p w:rsidR="00000000" w:rsidDel="00000000" w:rsidP="00000000" w:rsidRDefault="00000000" w:rsidRPr="00000000" w14:paraId="0000023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Fui guarda de tren.</w:t>
      </w:r>
    </w:p>
    <w:p w:rsidR="00000000" w:rsidDel="00000000" w:rsidP="00000000" w:rsidRDefault="00000000" w:rsidRPr="00000000" w14:paraId="0000023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Ellos confían tanto en usted. Yo no creo que ese tal Felipe...</w:t>
      </w:r>
    </w:p>
    <w:p w:rsidR="00000000" w:rsidDel="00000000" w:rsidP="00000000" w:rsidRDefault="00000000" w:rsidRPr="00000000" w14:paraId="0000023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Ellos tampoco creían al principio.</w:t>
      </w:r>
    </w:p>
    <w:p w:rsidR="00000000" w:rsidDel="00000000" w:rsidP="00000000" w:rsidRDefault="00000000" w:rsidRPr="00000000" w14:paraId="0000023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¿Vio esa luz? ¿No será la señal?</w:t>
      </w:r>
    </w:p>
    <w:p w:rsidR="00000000" w:rsidDel="00000000" w:rsidP="00000000" w:rsidRDefault="00000000" w:rsidRPr="00000000" w14:paraId="0000024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diga estupideces. Una luz es una luz. La señal es imperceptible.</w:t>
      </w:r>
    </w:p>
    <w:p w:rsidR="00000000" w:rsidDel="00000000" w:rsidP="00000000" w:rsidRDefault="00000000" w:rsidRPr="00000000" w14:paraId="0000024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3">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Y clara. No admitirás falso rumor. No te concertarás con el impío para ser testigo falso.</w:t>
      </w:r>
    </w:p>
    <w:p w:rsidR="00000000" w:rsidDel="00000000" w:rsidP="00000000" w:rsidRDefault="00000000" w:rsidRPr="00000000" w14:paraId="0000024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¿Y cómo sigue?</w:t>
      </w:r>
    </w:p>
    <w:p w:rsidR="00000000" w:rsidDel="00000000" w:rsidP="00000000" w:rsidRDefault="00000000" w:rsidRPr="00000000" w14:paraId="0000024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7">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seguirás a los muchos para hacer mal, ni responderás en litigio inclinándote a los más para hacer agravios.</w:t>
      </w:r>
    </w:p>
    <w:p w:rsidR="00000000" w:rsidDel="00000000" w:rsidP="00000000" w:rsidRDefault="00000000" w:rsidRPr="00000000" w14:paraId="0000024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Esto es muy interesante.</w:t>
      </w:r>
    </w:p>
    <w:p w:rsidR="00000000" w:rsidDel="00000000" w:rsidP="00000000" w:rsidRDefault="00000000" w:rsidRPr="00000000" w14:paraId="0000024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¿Qué cosa?</w:t>
      </w:r>
    </w:p>
    <w:p w:rsidR="00000000" w:rsidDel="00000000" w:rsidP="00000000" w:rsidRDefault="00000000" w:rsidRPr="00000000" w14:paraId="0000024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Esa capacidad suya de recordar. A ver, diga lo siguiente: "Su buhardilla, situada debajo del techo de aquella casa de cinco pisos, parecía más bien un retrete que una habitación." </w:t>
      </w:r>
    </w:p>
    <w:p w:rsidR="00000000" w:rsidDel="00000000" w:rsidP="00000000" w:rsidRDefault="00000000" w:rsidRPr="00000000" w14:paraId="0000024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"Su buhardilla, situada debajo del techo de aquella casa de cinco pisos, parecía más bien un retrete que una habitación." </w:t>
      </w:r>
    </w:p>
    <w:p w:rsidR="00000000" w:rsidDel="00000000" w:rsidP="00000000" w:rsidRDefault="00000000" w:rsidRPr="00000000" w14:paraId="0000025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Muy bien. Ahora, recuérdelo.</w:t>
      </w:r>
    </w:p>
    <w:p w:rsidR="00000000" w:rsidDel="00000000" w:rsidP="00000000" w:rsidRDefault="00000000" w:rsidRPr="00000000" w14:paraId="0000025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3">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¿Cómo quiere que lo recuerde?</w:t>
      </w:r>
    </w:p>
    <w:p w:rsidR="00000000" w:rsidDel="00000000" w:rsidP="00000000" w:rsidRDefault="00000000" w:rsidRPr="00000000" w14:paraId="0000025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sé, destínele un lugar, borre alguna otra cosa inútil. ¿Ya está?</w:t>
      </w:r>
    </w:p>
    <w:p w:rsidR="00000000" w:rsidDel="00000000" w:rsidP="00000000" w:rsidRDefault="00000000" w:rsidRPr="00000000" w14:paraId="0000025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7">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Bueno, sí.</w:t>
      </w:r>
    </w:p>
    <w:p w:rsidR="00000000" w:rsidDel="00000000" w:rsidP="00000000" w:rsidRDefault="00000000" w:rsidRPr="00000000" w14:paraId="0000025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 maravilloso.</w:t>
      </w:r>
    </w:p>
    <w:p w:rsidR="00000000" w:rsidDel="00000000" w:rsidP="00000000" w:rsidRDefault="00000000" w:rsidRPr="00000000" w14:paraId="0000025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Bueno, sí, a mí también me parece que es maravi... ¿Cómo sé con seguridad que lo memoricé?</w:t>
      </w:r>
    </w:p>
    <w:p w:rsidR="00000000" w:rsidDel="00000000" w:rsidP="00000000" w:rsidRDefault="00000000" w:rsidRPr="00000000" w14:paraId="0000025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Probablemente, tratando de recordar qué es aquello que ha olvidado para hacerse un lugar en la memoria para esta nueva información. ¿Qué es lo que se ha olvidado?</w:t>
      </w:r>
    </w:p>
    <w:p w:rsidR="00000000" w:rsidDel="00000000" w:rsidP="00000000" w:rsidRDefault="00000000" w:rsidRPr="00000000" w14:paraId="0000025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Me olvidé de esa parte que dice: "Mas seréis entregados aun por vuestros padres, y hermanos, y parientes, y amigos; y matarán a algunos de vosotros."</w:t>
      </w:r>
    </w:p>
    <w:p w:rsidR="00000000" w:rsidDel="00000000" w:rsidP="00000000" w:rsidRDefault="00000000" w:rsidRPr="00000000" w14:paraId="0000026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¡Qué precisión! Usted nos va a ser de gran ayuda.</w:t>
      </w:r>
    </w:p>
    <w:p w:rsidR="00000000" w:rsidDel="00000000" w:rsidP="00000000" w:rsidRDefault="00000000" w:rsidRPr="00000000" w14:paraId="0000026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3">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¿Intento recordar lo que se supone que he memorizado?</w:t>
      </w:r>
    </w:p>
    <w:p w:rsidR="00000000" w:rsidDel="00000000" w:rsidP="00000000" w:rsidRDefault="00000000" w:rsidRPr="00000000" w14:paraId="0000026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hay necesidad de que lo intente, si verdaderamente lo ha memorizado.</w:t>
      </w:r>
    </w:p>
    <w:p w:rsidR="00000000" w:rsidDel="00000000" w:rsidP="00000000" w:rsidRDefault="00000000" w:rsidRPr="00000000" w14:paraId="0000026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7">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"Su buhardilla, situada debajo del techo de aquella casa de cinco pisos, parecía más bien un retrete que una habitación."</w:t>
      </w:r>
    </w:p>
    <w:p w:rsidR="00000000" w:rsidDel="00000000" w:rsidP="00000000" w:rsidRDefault="00000000" w:rsidRPr="00000000" w14:paraId="0000026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Ya lo ve. La obra de Dostoievski está íntegramente en mi cabeza, del mismo modo que esa frase está en la suya..</w:t>
      </w:r>
    </w:p>
    <w:p w:rsidR="00000000" w:rsidDel="00000000" w:rsidP="00000000" w:rsidRDefault="00000000" w:rsidRPr="00000000" w14:paraId="0000026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¿Cómo lo sabe?</w:t>
      </w:r>
    </w:p>
    <w:p w:rsidR="00000000" w:rsidDel="00000000" w:rsidP="00000000" w:rsidRDefault="00000000" w:rsidRPr="00000000" w14:paraId="0000026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Estoy seguro, porque tengo plena conciencia de todo lo que me fue necesario olvidar.</w:t>
      </w:r>
    </w:p>
    <w:p w:rsidR="00000000" w:rsidDel="00000000" w:rsidP="00000000" w:rsidRDefault="00000000" w:rsidRPr="00000000" w14:paraId="0000026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¿Quién vive en la buhardilla?</w:t>
      </w:r>
    </w:p>
    <w:p w:rsidR="00000000" w:rsidDel="00000000" w:rsidP="00000000" w:rsidRDefault="00000000" w:rsidRPr="00000000" w14:paraId="0000027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¿Qué buhardilla?</w:t>
      </w:r>
    </w:p>
    <w:p w:rsidR="00000000" w:rsidDel="00000000" w:rsidP="00000000" w:rsidRDefault="00000000" w:rsidRPr="00000000" w14:paraId="0000027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3">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En la buhardilla.</w:t>
      </w:r>
    </w:p>
    <w:p w:rsidR="00000000" w:rsidDel="00000000" w:rsidP="00000000" w:rsidRDefault="00000000" w:rsidRPr="00000000" w14:paraId="0000027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sé de qué me habla.</w:t>
      </w:r>
    </w:p>
    <w:p w:rsidR="00000000" w:rsidDel="00000000" w:rsidP="00000000" w:rsidRDefault="00000000" w:rsidRPr="00000000" w14:paraId="0000027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7">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"Su buhardilla, situada debajo del techo de aquella casa de cinco pisos, parecía más bien un retrete que una habitación."</w:t>
      </w:r>
    </w:p>
    <w:p w:rsidR="00000000" w:rsidDel="00000000" w:rsidP="00000000" w:rsidRDefault="00000000" w:rsidRPr="00000000" w14:paraId="0000027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¿Mi buhardilla?</w:t>
      </w:r>
    </w:p>
    <w:p w:rsidR="00000000" w:rsidDel="00000000" w:rsidP="00000000" w:rsidRDefault="00000000" w:rsidRPr="00000000" w14:paraId="0000027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sé. Eso es lo que quiero saber.</w:t>
      </w:r>
    </w:p>
    <w:p w:rsidR="00000000" w:rsidDel="00000000" w:rsidP="00000000" w:rsidRDefault="00000000" w:rsidRPr="00000000" w14:paraId="0000027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Usted quiere saber demasiadas cosas. Mejor cuídese de mí.</w:t>
      </w:r>
    </w:p>
    <w:p w:rsidR="00000000" w:rsidDel="00000000" w:rsidP="00000000" w:rsidRDefault="00000000" w:rsidRPr="00000000" w14:paraId="0000027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F">
      <w:pPr>
        <w:pageBreakBefore w:val="0"/>
        <w:jc w:val="both"/>
        <w:rPr>
          <w:i w:val="0"/>
          <w:sz w:val="24"/>
          <w:szCs w:val="24"/>
          <w:vertAlign w:val="baseline"/>
        </w:rPr>
      </w:pPr>
      <w:r w:rsidDel="00000000" w:rsidR="00000000" w:rsidRPr="00000000">
        <w:rPr>
          <w:i w:val="1"/>
          <w:sz w:val="24"/>
          <w:szCs w:val="24"/>
          <w:vertAlign w:val="baseline"/>
          <w:rtl w:val="0"/>
        </w:rPr>
        <w:t xml:space="preserve">Suenan siete campanadas.</w:t>
      </w:r>
      <w:r w:rsidDel="00000000" w:rsidR="00000000" w:rsidRPr="00000000">
        <w:rPr>
          <w:rtl w:val="0"/>
        </w:rPr>
      </w:r>
    </w:p>
    <w:p w:rsidR="00000000" w:rsidDel="00000000" w:rsidP="00000000" w:rsidRDefault="00000000" w:rsidRPr="00000000" w14:paraId="00000280">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81">
      <w:pPr>
        <w:pageBreakBefore w:val="0"/>
        <w:jc w:val="both"/>
        <w:rPr>
          <w:i w:val="0"/>
          <w:sz w:val="24"/>
          <w:szCs w:val="24"/>
          <w:vertAlign w:val="baseline"/>
        </w:rPr>
      </w:pPr>
      <w:r w:rsidDel="00000000" w:rsidR="00000000" w:rsidRPr="00000000">
        <w:rPr>
          <w:i w:val="1"/>
          <w:sz w:val="24"/>
          <w:szCs w:val="24"/>
          <w:vertAlign w:val="baseline"/>
          <w:rtl w:val="0"/>
        </w:rPr>
        <w:t xml:space="preserve">Al sonar la primera, EL EXTRAÑO se sacude:</w:t>
      </w:r>
      <w:r w:rsidDel="00000000" w:rsidR="00000000" w:rsidRPr="00000000">
        <w:rPr>
          <w:rtl w:val="0"/>
        </w:rPr>
      </w:r>
    </w:p>
    <w:p w:rsidR="00000000" w:rsidDel="00000000" w:rsidP="00000000" w:rsidRDefault="00000000" w:rsidRPr="00000000" w14:paraId="0000028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3">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¡La señal!</w:t>
      </w:r>
    </w:p>
    <w:p w:rsidR="00000000" w:rsidDel="00000000" w:rsidP="00000000" w:rsidRDefault="00000000" w:rsidRPr="00000000" w14:paraId="0000028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diga estupideces.</w:t>
      </w:r>
    </w:p>
    <w:p w:rsidR="00000000" w:rsidDel="00000000" w:rsidP="00000000" w:rsidRDefault="00000000" w:rsidRPr="00000000" w14:paraId="0000028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1">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7</w:t>
      </w:r>
    </w:p>
    <w:p w:rsidR="00000000" w:rsidDel="00000000" w:rsidP="00000000" w:rsidRDefault="00000000" w:rsidRPr="00000000" w14:paraId="000002A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3">
      <w:pPr>
        <w:pageBreakBefore w:val="0"/>
        <w:jc w:val="both"/>
        <w:rPr>
          <w:i w:val="0"/>
          <w:sz w:val="24"/>
          <w:szCs w:val="24"/>
          <w:vertAlign w:val="baseline"/>
        </w:rPr>
      </w:pPr>
      <w:r w:rsidDel="00000000" w:rsidR="00000000" w:rsidRPr="00000000">
        <w:rPr>
          <w:i w:val="1"/>
          <w:sz w:val="24"/>
          <w:szCs w:val="24"/>
          <w:vertAlign w:val="baseline"/>
          <w:rtl w:val="0"/>
        </w:rPr>
        <w:t xml:space="preserve">Suenan siete campanadas.</w:t>
      </w:r>
      <w:r w:rsidDel="00000000" w:rsidR="00000000" w:rsidRPr="00000000">
        <w:rPr>
          <w:rtl w:val="0"/>
        </w:rPr>
      </w:r>
    </w:p>
    <w:p w:rsidR="00000000" w:rsidDel="00000000" w:rsidP="00000000" w:rsidRDefault="00000000" w:rsidRPr="00000000" w14:paraId="000002A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5">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"Siete. Dostoievski, la única mujer y el extraño intentan reconstruir parte del 'Martín Fierro'. Están dispuestos a tomar nota."</w:t>
      </w:r>
    </w:p>
    <w:p w:rsidR="00000000" w:rsidDel="00000000" w:rsidP="00000000" w:rsidRDefault="00000000" w:rsidRPr="00000000" w14:paraId="000002A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7">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"Aquí me pongo a cantar". De eso estoy seguro.</w:t>
      </w:r>
    </w:p>
    <w:p w:rsidR="00000000" w:rsidDel="00000000" w:rsidP="00000000" w:rsidRDefault="00000000" w:rsidRPr="00000000" w14:paraId="000002A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9">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veo cómo podés estar tan seguro. Quien dice "Aquí me pongo a cantar", luego canta. Sin embargo, creo recordar que la obra de Hernández, imbuida de una métrica deliciosa y argentina, no era -dejáme terminar- definitivamente no era un musical.</w:t>
      </w:r>
    </w:p>
    <w:p w:rsidR="00000000" w:rsidDel="00000000" w:rsidP="00000000" w:rsidRDefault="00000000" w:rsidRPr="00000000" w14:paraId="000002A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B">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Sin embargo creo que así empezaba.</w:t>
      </w:r>
    </w:p>
    <w:p w:rsidR="00000000" w:rsidDel="00000000" w:rsidP="00000000" w:rsidRDefault="00000000" w:rsidRPr="00000000" w14:paraId="000002A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D">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¿Anoto eso?</w:t>
      </w:r>
    </w:p>
    <w:p w:rsidR="00000000" w:rsidDel="00000000" w:rsidP="00000000" w:rsidRDefault="00000000" w:rsidRPr="00000000" w14:paraId="000002A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F">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Como quieran. Pero tengo reparos.</w:t>
      </w:r>
    </w:p>
    <w:p w:rsidR="00000000" w:rsidDel="00000000" w:rsidP="00000000" w:rsidRDefault="00000000" w:rsidRPr="00000000" w14:paraId="000002B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Eso es estrictamente... femenino.</w:t>
      </w:r>
    </w:p>
    <w:p w:rsidR="00000000" w:rsidDel="00000000" w:rsidP="00000000" w:rsidRDefault="00000000" w:rsidRPr="00000000" w14:paraId="000002B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3">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Evidentemente.</w:t>
      </w:r>
    </w:p>
    <w:p w:rsidR="00000000" w:rsidDel="00000000" w:rsidP="00000000" w:rsidRDefault="00000000" w:rsidRPr="00000000" w14:paraId="000002B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Por lo tanto, nos hemos puesto de acuerdo. No vale la pena darle más vueltas al asunto. </w:t>
      </w:r>
      <w:r w:rsidDel="00000000" w:rsidR="00000000" w:rsidRPr="00000000">
        <w:rPr>
          <w:i w:val="1"/>
          <w:sz w:val="24"/>
          <w:szCs w:val="24"/>
          <w:vertAlign w:val="baseline"/>
          <w:rtl w:val="0"/>
        </w:rPr>
        <w:t xml:space="preserve">(Al EXTRAÑO)</w:t>
      </w:r>
      <w:r w:rsidDel="00000000" w:rsidR="00000000" w:rsidRPr="00000000">
        <w:rPr>
          <w:sz w:val="24"/>
          <w:szCs w:val="24"/>
          <w:vertAlign w:val="baseline"/>
          <w:rtl w:val="0"/>
        </w:rPr>
        <w:t xml:space="preserve"> Anotá.</w:t>
      </w:r>
    </w:p>
    <w:p w:rsidR="00000000" w:rsidDel="00000000" w:rsidP="00000000" w:rsidRDefault="00000000" w:rsidRPr="00000000" w14:paraId="000002B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7">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(No anota.)</w:t>
      </w:r>
      <w:r w:rsidDel="00000000" w:rsidR="00000000" w:rsidRPr="00000000">
        <w:rPr>
          <w:sz w:val="24"/>
          <w:szCs w:val="24"/>
          <w:vertAlign w:val="baseline"/>
          <w:rtl w:val="0"/>
        </w:rPr>
        <w:t xml:space="preserve"> ¿Cuántos... versos... faltarían?</w:t>
      </w:r>
    </w:p>
    <w:p w:rsidR="00000000" w:rsidDel="00000000" w:rsidP="00000000" w:rsidRDefault="00000000" w:rsidRPr="00000000" w14:paraId="000002B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Unos doce.</w:t>
      </w:r>
    </w:p>
    <w:p w:rsidR="00000000" w:rsidDel="00000000" w:rsidP="00000000" w:rsidRDefault="00000000" w:rsidRPr="00000000" w14:paraId="000002B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Trece.</w:t>
      </w:r>
    </w:p>
    <w:p w:rsidR="00000000" w:rsidDel="00000000" w:rsidP="00000000" w:rsidRDefault="00000000" w:rsidRPr="00000000" w14:paraId="000002B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Unos doce o trece.</w:t>
      </w:r>
    </w:p>
    <w:p w:rsidR="00000000" w:rsidDel="00000000" w:rsidP="00000000" w:rsidRDefault="00000000" w:rsidRPr="00000000" w14:paraId="000002B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(Anotando).</w:t>
      </w:r>
      <w:r w:rsidDel="00000000" w:rsidR="00000000" w:rsidRPr="00000000">
        <w:rPr>
          <w:sz w:val="24"/>
          <w:szCs w:val="24"/>
          <w:vertAlign w:val="baseline"/>
          <w:rtl w:val="0"/>
        </w:rPr>
        <w:t xml:space="preserve"> Bien. No puede ser tan difícil.</w:t>
      </w:r>
    </w:p>
    <w:p w:rsidR="00000000" w:rsidDel="00000000" w:rsidP="00000000" w:rsidRDefault="00000000" w:rsidRPr="00000000" w14:paraId="000002C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Claro que no. Usted ocúpese de olvidar, olvide y memorice, ¿está claro? Tenemos entonces a este señor que se ha puesto a cantar, y que entonces... Imaginémoslo... Lo rodea la Puna...</w:t>
      </w:r>
    </w:p>
    <w:p w:rsidR="00000000" w:rsidDel="00000000" w:rsidP="00000000" w:rsidRDefault="00000000" w:rsidRPr="00000000" w14:paraId="000002C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3">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El salar de Atacama...</w:t>
      </w:r>
    </w:p>
    <w:p w:rsidR="00000000" w:rsidDel="00000000" w:rsidP="00000000" w:rsidRDefault="00000000" w:rsidRPr="00000000" w14:paraId="000002C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Perfecto... ¿Qué hace luego?</w:t>
      </w:r>
    </w:p>
    <w:p w:rsidR="00000000" w:rsidDel="00000000" w:rsidP="00000000" w:rsidRDefault="00000000" w:rsidRPr="00000000" w14:paraId="000002C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Yo no me acuerdo. Nunca le presté atención a Hernández. En la cama, un dulce.</w:t>
      </w:r>
    </w:p>
    <w:p w:rsidR="00000000" w:rsidDel="00000000" w:rsidP="00000000" w:rsidRDefault="00000000" w:rsidRPr="00000000" w14:paraId="000002C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se trata sólo de acordarse. Hay partes que se pueden deducir. Tenemos allí al gaucho, el salar que lo rodea, sus deseos de hacer de todo esto una experiencia musical...</w:t>
      </w:r>
    </w:p>
    <w:p w:rsidR="00000000" w:rsidDel="00000000" w:rsidP="00000000" w:rsidRDefault="00000000" w:rsidRPr="00000000" w14:paraId="000002C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¿Qué es un gaucho?</w:t>
      </w:r>
    </w:p>
    <w:p w:rsidR="00000000" w:rsidDel="00000000" w:rsidP="00000000" w:rsidRDefault="00000000" w:rsidRPr="00000000" w14:paraId="000002C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interrumpas.</w:t>
      </w:r>
    </w:p>
    <w:p w:rsidR="00000000" w:rsidDel="00000000" w:rsidP="00000000" w:rsidRDefault="00000000" w:rsidRPr="00000000" w14:paraId="000002C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Lo siento. No creo que tenga sentido. No veo qué hago acá.</w:t>
      </w:r>
    </w:p>
    <w:p w:rsidR="00000000" w:rsidDel="00000000" w:rsidP="00000000" w:rsidRDefault="00000000" w:rsidRPr="00000000" w14:paraId="000002D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Una memoria virgen es lo que necesitamos. Se trata de un pequeño esfuerzo. Son sólo datos: un gaucho, la puna, la vigüela, la vizcacha... Una memoria virgen puede reordenarlos...</w:t>
      </w:r>
    </w:p>
    <w:p w:rsidR="00000000" w:rsidDel="00000000" w:rsidP="00000000" w:rsidRDefault="00000000" w:rsidRPr="00000000" w14:paraId="000002D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3">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Con el estilo único de Hernández...</w:t>
      </w:r>
    </w:p>
    <w:p w:rsidR="00000000" w:rsidDel="00000000" w:rsidP="00000000" w:rsidRDefault="00000000" w:rsidRPr="00000000" w14:paraId="000002D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Faltan doce versos.</w:t>
      </w:r>
    </w:p>
    <w:p w:rsidR="00000000" w:rsidDel="00000000" w:rsidP="00000000" w:rsidRDefault="00000000" w:rsidRPr="00000000" w14:paraId="000002D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Trece.</w:t>
      </w:r>
    </w:p>
    <w:p w:rsidR="00000000" w:rsidDel="00000000" w:rsidP="00000000" w:rsidRDefault="00000000" w:rsidRPr="00000000" w14:paraId="000002D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Doce o trece.</w:t>
      </w:r>
    </w:p>
    <w:p w:rsidR="00000000" w:rsidDel="00000000" w:rsidP="00000000" w:rsidRDefault="00000000" w:rsidRPr="00000000" w14:paraId="000002D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¿Qué dijiste?</w:t>
      </w:r>
    </w:p>
    <w:p w:rsidR="00000000" w:rsidDel="00000000" w:rsidP="00000000" w:rsidRDefault="00000000" w:rsidRPr="00000000" w14:paraId="000002D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Bueno, trece.</w:t>
      </w:r>
    </w:p>
    <w:p w:rsidR="00000000" w:rsidDel="00000000" w:rsidP="00000000" w:rsidRDefault="00000000" w:rsidRPr="00000000" w14:paraId="000002D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F">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antes... ese instrumento, antonomasia de lo autóctono, complemento indispensable del pequeño héroe en la solitud del altiplano...</w:t>
      </w:r>
    </w:p>
    <w:p w:rsidR="00000000" w:rsidDel="00000000" w:rsidP="00000000" w:rsidRDefault="00000000" w:rsidRPr="00000000" w14:paraId="000002E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La vizcacha...</w:t>
      </w:r>
    </w:p>
    <w:p w:rsidR="00000000" w:rsidDel="00000000" w:rsidP="00000000" w:rsidRDefault="00000000" w:rsidRPr="00000000" w14:paraId="000002E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3">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Eso es: ¡Aquí me pongo a cantar / al compás de la vizcacha...! Ah, maravilla... Estoy exhausta, vacación, vacación. Anotá eso y seguíme. </w:t>
      </w:r>
      <w:r w:rsidDel="00000000" w:rsidR="00000000" w:rsidRPr="00000000">
        <w:rPr>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2E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5">
      <w:pPr>
        <w:pageBreakBefore w:val="0"/>
        <w:jc w:val="both"/>
        <w:rPr>
          <w:sz w:val="24"/>
          <w:szCs w:val="24"/>
          <w:vertAlign w:val="baseline"/>
        </w:rPr>
      </w:pPr>
      <w:r w:rsidDel="00000000" w:rsidR="00000000" w:rsidRPr="00000000">
        <w:rPr>
          <w:i w:val="1"/>
          <w:sz w:val="24"/>
          <w:szCs w:val="24"/>
          <w:vertAlign w:val="baseline"/>
          <w:rtl w:val="0"/>
        </w:rPr>
        <w:t xml:space="preserve">Suenan ocho campanadas.</w:t>
      </w:r>
      <w:r w:rsidDel="00000000" w:rsidR="00000000" w:rsidRPr="00000000">
        <w:rPr>
          <w:rtl w:val="0"/>
        </w:rPr>
      </w:r>
    </w:p>
    <w:p w:rsidR="00000000" w:rsidDel="00000000" w:rsidP="00000000" w:rsidRDefault="00000000" w:rsidRPr="00000000" w14:paraId="000002E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3">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8</w:t>
      </w:r>
    </w:p>
    <w:p w:rsidR="00000000" w:rsidDel="00000000" w:rsidP="00000000" w:rsidRDefault="00000000" w:rsidRPr="00000000" w14:paraId="000002F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5">
      <w:pPr>
        <w:pageBreakBefore w:val="0"/>
        <w:jc w:val="both"/>
        <w:rPr>
          <w:sz w:val="24"/>
          <w:szCs w:val="24"/>
          <w:vertAlign w:val="baseline"/>
        </w:rPr>
      </w:pPr>
      <w:r w:rsidDel="00000000" w:rsidR="00000000" w:rsidRPr="00000000">
        <w:rPr>
          <w:i w:val="1"/>
          <w:sz w:val="24"/>
          <w:szCs w:val="24"/>
          <w:vertAlign w:val="baseline"/>
          <w:rtl w:val="0"/>
        </w:rPr>
        <w:t xml:space="preserve">Suenan ocho campanadas.</w:t>
      </w:r>
      <w:r w:rsidDel="00000000" w:rsidR="00000000" w:rsidRPr="00000000">
        <w:rPr>
          <w:rtl w:val="0"/>
        </w:rPr>
      </w:r>
    </w:p>
    <w:p w:rsidR="00000000" w:rsidDel="00000000" w:rsidP="00000000" w:rsidRDefault="00000000" w:rsidRPr="00000000" w14:paraId="000002F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7">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"Ocho". Mañana será mi cumpleaños. He estado buscando las palabras adecuadas para decir. Pero nada de lo que Kafka escribió me resulta apropiado. A veces creo odiarlo. La vida y la obra de Kafka tienen en común que lo ofrecen todo y no aseguran nada. Concibe la existencia como un combate, pero perdido de antemano. Estoy dispuesto a confesarlo: soy feliz. Nunca me pareceré a él. No me hace falta. Pero... estas palabras para mi cumpleaños, mañana... Me han venido a la cabeza unas líneas... oraciones completas casi... que no sé exactamente de qué libro son. Creo que son mías.</w:t>
      </w:r>
    </w:p>
    <w:p w:rsidR="00000000" w:rsidDel="00000000" w:rsidP="00000000" w:rsidRDefault="00000000" w:rsidRPr="00000000" w14:paraId="000002F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9">
      <w:pPr>
        <w:pageBreakBefore w:val="0"/>
        <w:jc w:val="both"/>
        <w:rPr>
          <w:i w:val="0"/>
          <w:sz w:val="24"/>
          <w:szCs w:val="24"/>
          <w:vertAlign w:val="baseline"/>
        </w:rPr>
      </w:pPr>
      <w:r w:rsidDel="00000000" w:rsidR="00000000" w:rsidRPr="00000000">
        <w:rPr>
          <w:i w:val="1"/>
          <w:sz w:val="24"/>
          <w:szCs w:val="24"/>
          <w:vertAlign w:val="baseline"/>
          <w:rtl w:val="0"/>
        </w:rPr>
        <w:t xml:space="preserve">Se enciende la luz. Los otros personajes, tal como estuvieran en el cuadro del cumpleaños.</w:t>
      </w:r>
      <w:r w:rsidDel="00000000" w:rsidR="00000000" w:rsidRPr="00000000">
        <w:rPr>
          <w:rtl w:val="0"/>
        </w:rPr>
      </w:r>
    </w:p>
    <w:p w:rsidR="00000000" w:rsidDel="00000000" w:rsidP="00000000" w:rsidRDefault="00000000" w:rsidRPr="00000000" w14:paraId="000002F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¿De dónde sacaste eso?</w:t>
      </w:r>
    </w:p>
    <w:p w:rsidR="00000000" w:rsidDel="00000000" w:rsidP="00000000" w:rsidRDefault="00000000" w:rsidRPr="00000000" w14:paraId="000002F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D">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Lo que dije, creo que son mías.</w:t>
      </w:r>
    </w:p>
    <w:p w:rsidR="00000000" w:rsidDel="00000000" w:rsidP="00000000" w:rsidRDefault="00000000" w:rsidRPr="00000000" w14:paraId="000002F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F">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Son palabras llenas de esperanza, de íntimo regocijo, y en respuesta a la pregunta : "¿De dónde sacaste eso?", bien podrías haber dicho: "Es mi alma, amigos la que así ríe y canta".</w:t>
      </w:r>
    </w:p>
    <w:p w:rsidR="00000000" w:rsidDel="00000000" w:rsidP="00000000" w:rsidRDefault="00000000" w:rsidRPr="00000000" w14:paraId="0000030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Nunca te habíamos escuchado hablar así.</w:t>
      </w:r>
    </w:p>
    <w:p w:rsidR="00000000" w:rsidDel="00000000" w:rsidP="00000000" w:rsidRDefault="00000000" w:rsidRPr="00000000" w14:paraId="0000030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3">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Lo que dije: son mías.</w:t>
      </w:r>
    </w:p>
    <w:p w:rsidR="00000000" w:rsidDel="00000000" w:rsidP="00000000" w:rsidRDefault="00000000" w:rsidRPr="00000000" w14:paraId="0000030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Pero cómo, es decir, ¿cómo se puede memorizar algo que no está escrito?</w:t>
      </w:r>
    </w:p>
    <w:p w:rsidR="00000000" w:rsidDel="00000000" w:rsidP="00000000" w:rsidRDefault="00000000" w:rsidRPr="00000000" w14:paraId="0000030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7">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No lo sé. Me vinieron a la cabeza, así.</w:t>
      </w:r>
    </w:p>
    <w:p w:rsidR="00000000" w:rsidDel="00000000" w:rsidP="00000000" w:rsidRDefault="00000000" w:rsidRPr="00000000" w14:paraId="00000308">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09">
      <w:pPr>
        <w:pageBreakBefore w:val="0"/>
        <w:jc w:val="both"/>
        <w:rPr>
          <w:i w:val="0"/>
          <w:sz w:val="24"/>
          <w:szCs w:val="24"/>
          <w:vertAlign w:val="baseline"/>
        </w:rPr>
      </w:pPr>
      <w:r w:rsidDel="00000000" w:rsidR="00000000" w:rsidRPr="00000000">
        <w:rPr>
          <w:i w:val="1"/>
          <w:sz w:val="24"/>
          <w:szCs w:val="24"/>
          <w:vertAlign w:val="baseline"/>
          <w:rtl w:val="0"/>
        </w:rPr>
        <w:t xml:space="preserve">Pausa. Algo se ha quebrado entre ellos, pero nadie sabe muy bien qué.</w:t>
      </w:r>
      <w:r w:rsidDel="00000000" w:rsidR="00000000" w:rsidRPr="00000000">
        <w:rPr>
          <w:rtl w:val="0"/>
        </w:rPr>
      </w:r>
    </w:p>
    <w:p w:rsidR="00000000" w:rsidDel="00000000" w:rsidP="00000000" w:rsidRDefault="00000000" w:rsidRPr="00000000" w14:paraId="0000030A">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0B">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Bueno, tomemos el vino... antes de que se... ¿el vino se enfría o se calienta?</w:t>
      </w:r>
    </w:p>
    <w:p w:rsidR="00000000" w:rsidDel="00000000" w:rsidP="00000000" w:rsidRDefault="00000000" w:rsidRPr="00000000" w14:paraId="0000030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D">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Un vino pesado... y dulce.</w:t>
      </w:r>
    </w:p>
    <w:p w:rsidR="00000000" w:rsidDel="00000000" w:rsidP="00000000" w:rsidRDefault="00000000" w:rsidRPr="00000000" w14:paraId="0000030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F">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Estoy... contento. </w:t>
      </w:r>
      <w:r w:rsidDel="00000000" w:rsidR="00000000" w:rsidRPr="00000000">
        <w:rPr>
          <w:i w:val="1"/>
          <w:sz w:val="24"/>
          <w:szCs w:val="24"/>
          <w:vertAlign w:val="baseline"/>
          <w:rtl w:val="0"/>
        </w:rPr>
        <w:t xml:space="preserve">(Pausa). </w:t>
      </w:r>
      <w:r w:rsidDel="00000000" w:rsidR="00000000" w:rsidRPr="00000000">
        <w:rPr>
          <w:sz w:val="24"/>
          <w:szCs w:val="24"/>
          <w:vertAlign w:val="baseline"/>
          <w:rtl w:val="0"/>
        </w:rPr>
        <w:t xml:space="preserve">"No se puede decir que nos falte fe. El simple hecho de que vivimos tiene un valor de fe inagotable" ¿Habrá en eso un valor de fe? Pero no se puede no vivir. "Precisamente en ese 'no se puede' está la fuerza loca de la fe; es en esta negociación que toma forma."</w:t>
      </w:r>
    </w:p>
    <w:p w:rsidR="00000000" w:rsidDel="00000000" w:rsidP="00000000" w:rsidRDefault="00000000" w:rsidRPr="00000000" w14:paraId="0000031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1">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Un sentido del humor delicioso, querido Franz. Voy a morir de risa, sola, a mi cuarto. Pueden seguirme, si quieren. No tengo sueño. Estamos de cumpleaños, después de todo.</w:t>
      </w:r>
    </w:p>
    <w:p w:rsidR="00000000" w:rsidDel="00000000" w:rsidP="00000000" w:rsidRDefault="00000000" w:rsidRPr="00000000" w14:paraId="00000312">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9</w:t>
      </w:r>
    </w:p>
    <w:p w:rsidR="00000000" w:rsidDel="00000000" w:rsidP="00000000" w:rsidRDefault="00000000" w:rsidRPr="00000000" w14:paraId="000003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4">
      <w:pPr>
        <w:pageBreakBefore w:val="0"/>
        <w:jc w:val="both"/>
        <w:rPr>
          <w:i w:val="0"/>
          <w:sz w:val="24"/>
          <w:szCs w:val="24"/>
          <w:vertAlign w:val="baseline"/>
        </w:rPr>
      </w:pPr>
      <w:r w:rsidDel="00000000" w:rsidR="00000000" w:rsidRPr="00000000">
        <w:rPr>
          <w:i w:val="1"/>
          <w:sz w:val="24"/>
          <w:szCs w:val="24"/>
          <w:vertAlign w:val="baseline"/>
          <w:rtl w:val="0"/>
        </w:rPr>
        <w:t xml:space="preserve">Suenan nueve campanadas.</w:t>
      </w:r>
      <w:r w:rsidDel="00000000" w:rsidR="00000000" w:rsidRPr="00000000">
        <w:rPr>
          <w:rtl w:val="0"/>
        </w:rPr>
      </w:r>
    </w:p>
    <w:p w:rsidR="00000000" w:rsidDel="00000000" w:rsidP="00000000" w:rsidRDefault="00000000" w:rsidRPr="00000000" w14:paraId="0000031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6">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"Nueve".</w:t>
      </w:r>
    </w:p>
    <w:p w:rsidR="00000000" w:rsidDel="00000000" w:rsidP="00000000" w:rsidRDefault="00000000" w:rsidRPr="00000000" w14:paraId="0000031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8">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"Ocho". Mañana será el cumpleaños de Kafka. Kafka es él. Hemos preparado una fiesta sorpresa. Algo muy simple. </w:t>
      </w:r>
    </w:p>
    <w:p w:rsidR="00000000" w:rsidDel="00000000" w:rsidP="00000000" w:rsidRDefault="00000000" w:rsidRPr="00000000" w14:paraId="0000031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A">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"Nueve".</w:t>
      </w:r>
    </w:p>
    <w:p w:rsidR="00000000" w:rsidDel="00000000" w:rsidP="00000000" w:rsidRDefault="00000000" w:rsidRPr="00000000" w14:paraId="0000031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C">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¿Perdón?</w:t>
      </w:r>
    </w:p>
    <w:p w:rsidR="00000000" w:rsidDel="00000000" w:rsidP="00000000" w:rsidRDefault="00000000" w:rsidRPr="00000000" w14:paraId="0000031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E">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"Nueve. Es lunes por la mañana. Imaginemos en un rincón un televisor encendido. Un viejo aparato, la televisión es más vieja que todos nosotros. Un documental fabuloso. Ecología. Eco-filosofía. Un documental. En las tandas comerciales alguien pretende vender un software. El truco de marketing es el bien conocido: hacerse pasar por un antiguo pugilista, ya desaparecido. El truco funciona. El software promete. Una voz femenina anuncia los resultados de la lotería."</w:t>
      </w:r>
    </w:p>
    <w:p w:rsidR="00000000" w:rsidDel="00000000" w:rsidP="00000000" w:rsidRDefault="00000000" w:rsidRPr="00000000" w14:paraId="0000031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0">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"Dice una cifra equis".</w:t>
      </w:r>
    </w:p>
    <w:p w:rsidR="00000000" w:rsidDel="00000000" w:rsidP="00000000" w:rsidRDefault="00000000" w:rsidRPr="00000000" w14:paraId="0000032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2">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"Dice una cifra equis, haciendo durar el último número un poco más de lo necesario. Miles de personas han apostado a otros números que no son ése. Sin embargo, Kafka ha tenido suerte".</w:t>
      </w:r>
    </w:p>
    <w:p w:rsidR="00000000" w:rsidDel="00000000" w:rsidP="00000000" w:rsidRDefault="00000000" w:rsidRPr="00000000" w14:paraId="0000032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4">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Ganaste.</w:t>
      </w:r>
    </w:p>
    <w:p w:rsidR="00000000" w:rsidDel="00000000" w:rsidP="00000000" w:rsidRDefault="00000000" w:rsidRPr="00000000" w14:paraId="0000032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6">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Sí, eso parece.</w:t>
      </w:r>
    </w:p>
    <w:p w:rsidR="00000000" w:rsidDel="00000000" w:rsidP="00000000" w:rsidRDefault="00000000" w:rsidRPr="00000000" w14:paraId="0000032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8">
      <w:pPr>
        <w:pageBreakBefore w:val="0"/>
        <w:jc w:val="both"/>
        <w:rPr>
          <w:i w:val="0"/>
          <w:sz w:val="24"/>
          <w:szCs w:val="24"/>
          <w:vertAlign w:val="baseline"/>
        </w:rPr>
      </w:pPr>
      <w:r w:rsidDel="00000000" w:rsidR="00000000" w:rsidRPr="00000000">
        <w:rPr>
          <w:i w:val="1"/>
          <w:sz w:val="24"/>
          <w:szCs w:val="24"/>
          <w:vertAlign w:val="baseline"/>
          <w:rtl w:val="0"/>
        </w:rPr>
        <w:t xml:space="preserve">Silencio. Nnuevamente, la sensación de que algo se ha roto entre ellos.</w:t>
      </w:r>
      <w:r w:rsidDel="00000000" w:rsidR="00000000" w:rsidRPr="00000000">
        <w:rPr>
          <w:rtl w:val="0"/>
        </w:rPr>
      </w:r>
    </w:p>
    <w:p w:rsidR="00000000" w:rsidDel="00000000" w:rsidP="00000000" w:rsidRDefault="00000000" w:rsidRPr="00000000" w14:paraId="0000032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A">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Eso es mucho dinero... ¿no?</w:t>
      </w:r>
    </w:p>
    <w:p w:rsidR="00000000" w:rsidDel="00000000" w:rsidP="00000000" w:rsidRDefault="00000000" w:rsidRPr="00000000" w14:paraId="0000032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C">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¿Sí?</w:t>
      </w:r>
    </w:p>
    <w:p w:rsidR="00000000" w:rsidDel="00000000" w:rsidP="00000000" w:rsidRDefault="00000000" w:rsidRPr="00000000" w14:paraId="0000032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E">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Sí.</w:t>
      </w:r>
    </w:p>
    <w:p w:rsidR="00000000" w:rsidDel="00000000" w:rsidP="00000000" w:rsidRDefault="00000000" w:rsidRPr="00000000" w14:paraId="0000032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0">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Es una suerte. Hoy día todo se puede comprar con dinero. Nos alegramos por vos. ¿No estás contento?</w:t>
      </w:r>
    </w:p>
    <w:p w:rsidR="00000000" w:rsidDel="00000000" w:rsidP="00000000" w:rsidRDefault="00000000" w:rsidRPr="00000000" w14:paraId="0000033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2">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Para nosotros es muy importante que estés contento. ¿estás contento?</w:t>
      </w:r>
    </w:p>
    <w:p w:rsidR="00000000" w:rsidDel="00000000" w:rsidP="00000000" w:rsidRDefault="00000000" w:rsidRPr="00000000" w14:paraId="0000033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4">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¿Eh, contento?</w:t>
      </w:r>
    </w:p>
    <w:p w:rsidR="00000000" w:rsidDel="00000000" w:rsidP="00000000" w:rsidRDefault="00000000" w:rsidRPr="00000000" w14:paraId="0000033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6">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Estoy,... contento. Permiso. </w:t>
      </w:r>
      <w:r w:rsidDel="00000000" w:rsidR="00000000" w:rsidRPr="00000000">
        <w:rPr>
          <w:i w:val="1"/>
          <w:sz w:val="24"/>
          <w:szCs w:val="24"/>
          <w:vertAlign w:val="baseline"/>
          <w:rtl w:val="0"/>
        </w:rPr>
        <w:t xml:space="preserve">(Aparte.)</w:t>
      </w:r>
      <w:r w:rsidDel="00000000" w:rsidR="00000000" w:rsidRPr="00000000">
        <w:rPr>
          <w:sz w:val="24"/>
          <w:szCs w:val="24"/>
          <w:vertAlign w:val="baseline"/>
          <w:rtl w:val="0"/>
        </w:rPr>
        <w:t xml:space="preserve"> De esto quería hablar antes, de la imposibilidad de llevar adelante el personaje de Kafka. Ayer volví a ganar en la lotería. Ya había pasado antes. O por lo menos yo recuerdo que no es la primera vez que se hace esta escena, la escena en la que gano la lotería.</w:t>
      </w:r>
    </w:p>
    <w:p w:rsidR="00000000" w:rsidDel="00000000" w:rsidP="00000000" w:rsidRDefault="00000000" w:rsidRPr="00000000" w14:paraId="0000033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8">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Es la primera vez.</w:t>
      </w:r>
    </w:p>
    <w:p w:rsidR="00000000" w:rsidDel="00000000" w:rsidP="00000000" w:rsidRDefault="00000000" w:rsidRPr="00000000" w14:paraId="0000033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A">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No. La primera vez fue el día antes de que él llegara.</w:t>
      </w:r>
    </w:p>
    <w:p w:rsidR="00000000" w:rsidDel="00000000" w:rsidP="00000000" w:rsidRDefault="00000000" w:rsidRPr="00000000" w14:paraId="0000033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C">
      <w:pPr>
        <w:pageBreakBefore w:val="0"/>
        <w:jc w:val="both"/>
        <w:rPr>
          <w:sz w:val="24"/>
          <w:szCs w:val="24"/>
          <w:vertAlign w:val="baseline"/>
        </w:rPr>
      </w:pPr>
      <w:r w:rsidDel="00000000" w:rsidR="00000000" w:rsidRPr="00000000">
        <w:rPr>
          <w:b w:val="1"/>
          <w:sz w:val="24"/>
          <w:szCs w:val="24"/>
          <w:vertAlign w:val="baseline"/>
          <w:rtl w:val="0"/>
        </w:rPr>
        <w:t xml:space="preserve">JOSÉ HERNÁNDEZ:</w:t>
      </w:r>
      <w:r w:rsidDel="00000000" w:rsidR="00000000" w:rsidRPr="00000000">
        <w:rPr>
          <w:sz w:val="24"/>
          <w:szCs w:val="24"/>
          <w:vertAlign w:val="baseline"/>
          <w:rtl w:val="0"/>
        </w:rPr>
        <w:t xml:space="preserve"> ¿Yo?</w:t>
      </w:r>
    </w:p>
    <w:p w:rsidR="00000000" w:rsidDel="00000000" w:rsidP="00000000" w:rsidRDefault="00000000" w:rsidRPr="00000000" w14:paraId="0000033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E">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Sí. El martes.</w:t>
      </w:r>
    </w:p>
    <w:p w:rsidR="00000000" w:rsidDel="00000000" w:rsidP="00000000" w:rsidRDefault="00000000" w:rsidRPr="00000000" w14:paraId="0000033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0">
      <w:pPr>
        <w:pageBreakBefore w:val="0"/>
        <w:jc w:val="both"/>
        <w:rPr>
          <w:sz w:val="24"/>
          <w:szCs w:val="24"/>
          <w:vertAlign w:val="baseline"/>
        </w:rPr>
      </w:pPr>
      <w:r w:rsidDel="00000000" w:rsidR="00000000" w:rsidRPr="00000000">
        <w:rPr>
          <w:b w:val="1"/>
          <w:sz w:val="24"/>
          <w:szCs w:val="24"/>
          <w:vertAlign w:val="baseline"/>
          <w:rtl w:val="0"/>
        </w:rPr>
        <w:t xml:space="preserve">JOSÉ HERNÁNDEZ:</w:t>
      </w:r>
      <w:r w:rsidDel="00000000" w:rsidR="00000000" w:rsidRPr="00000000">
        <w:rPr>
          <w:sz w:val="24"/>
          <w:szCs w:val="24"/>
          <w:vertAlign w:val="baseline"/>
          <w:rtl w:val="0"/>
        </w:rPr>
        <w:t xml:space="preserve"> Yo siempre estuve acá. Es decir que no llegué nunca. De hecho, empieza la obra cuando mi personaje entra en combustión y muere.</w:t>
      </w:r>
    </w:p>
    <w:p w:rsidR="00000000" w:rsidDel="00000000" w:rsidP="00000000" w:rsidRDefault="00000000" w:rsidRPr="00000000" w14:paraId="0000034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2">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empieza ahí.</w:t>
      </w:r>
    </w:p>
    <w:p w:rsidR="00000000" w:rsidDel="00000000" w:rsidP="00000000" w:rsidRDefault="00000000" w:rsidRPr="00000000" w14:paraId="0000034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4">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Se parece mucho a... alguien.</w:t>
      </w:r>
    </w:p>
    <w:p w:rsidR="00000000" w:rsidDel="00000000" w:rsidP="00000000" w:rsidRDefault="00000000" w:rsidRPr="00000000" w14:paraId="0000034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6">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¿Sí?</w:t>
      </w:r>
    </w:p>
    <w:p w:rsidR="00000000" w:rsidDel="00000000" w:rsidP="00000000" w:rsidRDefault="00000000" w:rsidRPr="00000000" w14:paraId="0000034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8">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No, puede ser que yo esté confundido. De todos modos, nunca habré de morir como Kafka. ¿Es posible que sea un recipiente tan inútil? Tanta desesperación no cabrá nunca en mí.</w:t>
      </w:r>
    </w:p>
    <w:p w:rsidR="00000000" w:rsidDel="00000000" w:rsidP="00000000" w:rsidRDefault="00000000" w:rsidRPr="00000000" w14:paraId="0000034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A">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Sos un maniático, un optimista. ¡No me toques! </w:t>
      </w:r>
      <w:r w:rsidDel="00000000" w:rsidR="00000000" w:rsidRPr="00000000">
        <w:rPr>
          <w:i w:val="1"/>
          <w:sz w:val="24"/>
          <w:szCs w:val="24"/>
          <w:vertAlign w:val="baseline"/>
          <w:rtl w:val="0"/>
        </w:rPr>
        <w:t xml:space="preserve">(No se había movido.)</w:t>
      </w:r>
      <w:r w:rsidDel="00000000" w:rsidR="00000000" w:rsidRPr="00000000">
        <w:rPr>
          <w:sz w:val="24"/>
          <w:szCs w:val="24"/>
          <w:vertAlign w:val="baseline"/>
          <w:rtl w:val="0"/>
        </w:rPr>
        <w:t xml:space="preserve">.</w:t>
      </w:r>
    </w:p>
    <w:p w:rsidR="00000000" w:rsidDel="00000000" w:rsidP="00000000" w:rsidRDefault="00000000" w:rsidRPr="00000000" w14:paraId="0000034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C">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Quiero decir... que esas palabras, ¿se acuerdan? El día de mi cumpleaños...</w:t>
      </w:r>
    </w:p>
    <w:p w:rsidR="00000000" w:rsidDel="00000000" w:rsidP="00000000" w:rsidRDefault="00000000" w:rsidRPr="00000000" w14:paraId="0000034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E">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Eso fue mañana.</w:t>
      </w:r>
    </w:p>
    <w:p w:rsidR="00000000" w:rsidDel="00000000" w:rsidP="00000000" w:rsidRDefault="00000000" w:rsidRPr="00000000" w14:paraId="0000034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0">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Bueno, esas palabras no son memoria de nada, sino que me pertenecen exclusivamen... ¿Cómo mañana?</w:t>
      </w:r>
    </w:p>
    <w:p w:rsidR="00000000" w:rsidDel="00000000" w:rsidP="00000000" w:rsidRDefault="00000000" w:rsidRPr="00000000" w14:paraId="0000035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2">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Si hoy es el sorteo, eso es mañana, porque yo todavía no había llegado, y sin embargo estoy seguro de haber estado en el cumpleaños. No tengo pruebas de lo que digo. Pero estoy seguro.</w:t>
      </w:r>
    </w:p>
    <w:p w:rsidR="00000000" w:rsidDel="00000000" w:rsidP="00000000" w:rsidRDefault="00000000" w:rsidRPr="00000000" w14:paraId="0000035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4">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Eso es una prueba. En sí misma. "La seguridad de su verso, la plañidez intestina de su métrica brillante..."</w:t>
      </w:r>
    </w:p>
    <w:p w:rsidR="00000000" w:rsidDel="00000000" w:rsidP="00000000" w:rsidRDefault="00000000" w:rsidRPr="00000000" w14:paraId="0000035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6">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Y ya ven, hoy es el sorteo.</w:t>
      </w:r>
    </w:p>
    <w:p w:rsidR="00000000" w:rsidDel="00000000" w:rsidP="00000000" w:rsidRDefault="00000000" w:rsidRPr="00000000" w14:paraId="0000035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8">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¿Qué sorteo?</w:t>
      </w:r>
    </w:p>
    <w:p w:rsidR="00000000" w:rsidDel="00000000" w:rsidP="00000000" w:rsidRDefault="00000000" w:rsidRPr="00000000" w14:paraId="0000035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A">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Yo creo que deberíamos tener algunos acuerdos básicos.</w:t>
      </w:r>
    </w:p>
    <w:p w:rsidR="00000000" w:rsidDel="00000000" w:rsidP="00000000" w:rsidRDefault="00000000" w:rsidRPr="00000000" w14:paraId="0000035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C">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i w:val="1"/>
          <w:sz w:val="24"/>
          <w:szCs w:val="24"/>
          <w:vertAlign w:val="baseline"/>
          <w:rtl w:val="0"/>
        </w:rPr>
        <w:t xml:space="preserve"> (Que había permanecido en un silencio paranoico).</w:t>
      </w:r>
      <w:r w:rsidDel="00000000" w:rsidR="00000000" w:rsidRPr="00000000">
        <w:rPr>
          <w:sz w:val="24"/>
          <w:szCs w:val="24"/>
          <w:vertAlign w:val="baseline"/>
          <w:rtl w:val="0"/>
        </w:rPr>
        <w:t xml:space="preserve"> ¿Por qué dice eso?</w:t>
      </w:r>
    </w:p>
    <w:p w:rsidR="00000000" w:rsidDel="00000000" w:rsidP="00000000" w:rsidRDefault="00000000" w:rsidRPr="00000000" w14:paraId="0000035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E">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Digo, acuerdos básicos.</w:t>
      </w:r>
    </w:p>
    <w:p w:rsidR="00000000" w:rsidDel="00000000" w:rsidP="00000000" w:rsidRDefault="00000000" w:rsidRPr="00000000" w14:paraId="0000035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0">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Por ejemplo: yo no puedo satisfacerlos a todos y al mismo tiempo satisfacerme a mí misma. Yo soy una mujer. Yo querría sentirme libre de llorar ante ciertas cosas, por no mencionar más que el más vulgar de los procedimientos femeninos. De vez en cuando.</w:t>
      </w:r>
    </w:p>
    <w:p w:rsidR="00000000" w:rsidDel="00000000" w:rsidP="00000000" w:rsidRDefault="00000000" w:rsidRPr="00000000" w14:paraId="0000036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2">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Yo hablaba de acuerdos en otro sentido. Acuerdos de... ordenamiento.</w:t>
      </w:r>
    </w:p>
    <w:p w:rsidR="00000000" w:rsidDel="00000000" w:rsidP="00000000" w:rsidRDefault="00000000" w:rsidRPr="00000000" w14:paraId="0000036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4">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¡Ah, yo lo sabía! ¡Usted me está acusando directamente, ahora! No finja más, se puso en evidencia. Es uno de ellos.</w:t>
      </w:r>
    </w:p>
    <w:p w:rsidR="00000000" w:rsidDel="00000000" w:rsidP="00000000" w:rsidRDefault="00000000" w:rsidRPr="00000000" w14:paraId="0000036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6">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Yo tampoco digo siempre. Llorar, digo. Siempre, no.</w:t>
      </w:r>
    </w:p>
    <w:p w:rsidR="00000000" w:rsidDel="00000000" w:rsidP="00000000" w:rsidRDefault="00000000" w:rsidRPr="00000000" w14:paraId="0000036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8">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sé a qué se refiere.</w:t>
      </w:r>
    </w:p>
    <w:p w:rsidR="00000000" w:rsidDel="00000000" w:rsidP="00000000" w:rsidRDefault="00000000" w:rsidRPr="00000000" w14:paraId="0000036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A">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Ustedes son los que quemaron los libros. Vino para encargarse de eso. Conozco muy bien los procedimientos.</w:t>
      </w:r>
    </w:p>
    <w:p w:rsidR="00000000" w:rsidDel="00000000" w:rsidP="00000000" w:rsidRDefault="00000000" w:rsidRPr="00000000" w14:paraId="0000036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C">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Yo no...</w:t>
      </w:r>
    </w:p>
    <w:p w:rsidR="00000000" w:rsidDel="00000000" w:rsidP="00000000" w:rsidRDefault="00000000" w:rsidRPr="00000000" w14:paraId="0000036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E">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¿Cómo es eso? ¿Cómo conocés los procedimientos?</w:t>
      </w:r>
    </w:p>
    <w:p w:rsidR="00000000" w:rsidDel="00000000" w:rsidP="00000000" w:rsidRDefault="00000000" w:rsidRPr="00000000" w14:paraId="0000036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0">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¿Qué es lo que están buscando que confiese?</w:t>
      </w:r>
    </w:p>
    <w:p w:rsidR="00000000" w:rsidDel="00000000" w:rsidP="00000000" w:rsidRDefault="00000000" w:rsidRPr="00000000" w14:paraId="0000037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2">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 KAFKA)</w:t>
      </w:r>
      <w:r w:rsidDel="00000000" w:rsidR="00000000" w:rsidRPr="00000000">
        <w:rPr>
          <w:sz w:val="24"/>
          <w:szCs w:val="24"/>
          <w:vertAlign w:val="baseline"/>
          <w:rtl w:val="0"/>
        </w:rPr>
        <w:t xml:space="preserve"> Ves, esto es lo que provoca tu maldito dinero. ¿Cuánto es? ¿Cuánto es ese maldito dinero? ¿Pero cuánto? </w:t>
      </w:r>
    </w:p>
    <w:p w:rsidR="00000000" w:rsidDel="00000000" w:rsidP="00000000" w:rsidRDefault="00000000" w:rsidRPr="00000000" w14:paraId="0000037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4">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¿Cuánto?</w:t>
      </w:r>
    </w:p>
    <w:p w:rsidR="00000000" w:rsidDel="00000000" w:rsidP="00000000" w:rsidRDefault="00000000" w:rsidRPr="00000000" w14:paraId="000003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6">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Si nos tranquilizáramos un poco.</w:t>
      </w:r>
    </w:p>
    <w:p w:rsidR="00000000" w:rsidDel="00000000" w:rsidP="00000000" w:rsidRDefault="00000000" w:rsidRPr="00000000" w14:paraId="0000037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8">
      <w:pPr>
        <w:pageBreakBefore w:val="0"/>
        <w:jc w:val="both"/>
        <w:rPr>
          <w:sz w:val="24"/>
          <w:szCs w:val="24"/>
          <w:vertAlign w:val="baseline"/>
        </w:rPr>
      </w:pPr>
      <w:r w:rsidDel="00000000" w:rsidR="00000000" w:rsidRPr="00000000">
        <w:rPr>
          <w:i w:val="1"/>
          <w:sz w:val="24"/>
          <w:szCs w:val="24"/>
          <w:vertAlign w:val="baseline"/>
          <w:rtl w:val="0"/>
        </w:rPr>
        <w:t xml:space="preserve">Suenan las diez campanadas.</w:t>
      </w:r>
      <w:r w:rsidDel="00000000" w:rsidR="00000000" w:rsidRPr="00000000">
        <w:rPr>
          <w:rtl w:val="0"/>
        </w:rPr>
      </w:r>
    </w:p>
    <w:p w:rsidR="00000000" w:rsidDel="00000000" w:rsidP="00000000" w:rsidRDefault="00000000" w:rsidRPr="00000000" w14:paraId="0000037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A">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Otra vez, esas campanas repugnantes. No es el tiempo lo que avanza, somos nosotros cinco, que estamos retrocediendo. ¡Quiero tener un hijo! ¡Un bebé de pecho! Si alguno de ustedes tuviera la amabilidad... No quiero sentirme vieja, no quiero que me disfracen de nada. Estoy pasando por una crisis. ¡Háganme callar!</w:t>
      </w:r>
    </w:p>
    <w:p w:rsidR="00000000" w:rsidDel="00000000" w:rsidP="00000000" w:rsidRDefault="00000000" w:rsidRPr="00000000" w14:paraId="0000037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4">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10</w:t>
      </w:r>
    </w:p>
    <w:p w:rsidR="00000000" w:rsidDel="00000000" w:rsidP="00000000" w:rsidRDefault="00000000" w:rsidRPr="00000000" w14:paraId="000003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6">
      <w:pPr>
        <w:pageBreakBefore w:val="0"/>
        <w:jc w:val="both"/>
        <w:rPr>
          <w:sz w:val="24"/>
          <w:szCs w:val="24"/>
          <w:vertAlign w:val="baseline"/>
        </w:rPr>
      </w:pPr>
      <w:r w:rsidDel="00000000" w:rsidR="00000000" w:rsidRPr="00000000">
        <w:rPr>
          <w:i w:val="1"/>
          <w:sz w:val="24"/>
          <w:szCs w:val="24"/>
          <w:vertAlign w:val="baseline"/>
          <w:rtl w:val="0"/>
        </w:rPr>
        <w:t xml:space="preserve">Terminan de sonar las diez campanadas.</w:t>
      </w:r>
      <w:r w:rsidDel="00000000" w:rsidR="00000000" w:rsidRPr="00000000">
        <w:rPr>
          <w:rtl w:val="0"/>
        </w:rPr>
      </w:r>
    </w:p>
    <w:p w:rsidR="00000000" w:rsidDel="00000000" w:rsidP="00000000" w:rsidRDefault="00000000" w:rsidRPr="00000000" w14:paraId="000003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8">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"Diez. Implacables, terminan de sonar las diez campanadas. Algo se ha quebrado, es indudable. Kafka pasa la siguiente hora encerrado en la biblioteca, al borde del desmayo." Los muertos le vomitan sus frases añosas, los muertos lo están llamando en miles de lenguas. Los muertos ocultos, negándose a morir, los muertos que barrió el fuego, la amnesia siempre fresca de esos versos, como una babosa arrastrándose bajo la lluvia. ¿Quién ha entendido alguna vez el griterío? ¿Quién se ha atrevido a meter la cabeza en el ojo miope de la tormenta? </w:t>
      </w:r>
      <w:r w:rsidDel="00000000" w:rsidR="00000000" w:rsidRPr="00000000">
        <w:rPr>
          <w:i w:val="1"/>
          <w:sz w:val="24"/>
          <w:szCs w:val="24"/>
          <w:vertAlign w:val="baseline"/>
          <w:rtl w:val="0"/>
        </w:rPr>
        <w:t xml:space="preserve">(Lee de un papel).</w:t>
      </w:r>
      <w:r w:rsidDel="00000000" w:rsidR="00000000" w:rsidRPr="00000000">
        <w:rPr>
          <w:sz w:val="24"/>
          <w:szCs w:val="24"/>
          <w:vertAlign w:val="baseline"/>
          <w:rtl w:val="0"/>
        </w:rPr>
        <w:t xml:space="preserve"> Sí, dice "el ojo miope de la tormenta". Kafka lo ha hecho. De pie, ante el vértigo sepulcral de tantas voces, se tapa los oídos. Un hombre solo, sordo por voluntad propia, grita en el cementerio unas palabras nuevas. Alguien dice esas palabras por primera vez, por vez única ese sujeto se une a ese predicado, ese adjetivo a ese nombre, ese verbo a esa persona. Librado de la memoria, para siempre. Trágico y feliz, el día exacto de su cumpleaños, Kafka dice esa primera frase nunca escrita.</w:t>
      </w:r>
    </w:p>
    <w:p w:rsidR="00000000" w:rsidDel="00000000" w:rsidP="00000000" w:rsidRDefault="00000000" w:rsidRPr="00000000" w14:paraId="000003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A">
      <w:pPr>
        <w:pageBreakBefore w:val="0"/>
        <w:jc w:val="both"/>
        <w:rPr>
          <w:i w:val="0"/>
          <w:sz w:val="24"/>
          <w:szCs w:val="24"/>
          <w:vertAlign w:val="baseline"/>
        </w:rPr>
      </w:pPr>
      <w:r w:rsidDel="00000000" w:rsidR="00000000" w:rsidRPr="00000000">
        <w:rPr>
          <w:i w:val="1"/>
          <w:sz w:val="24"/>
          <w:szCs w:val="24"/>
          <w:vertAlign w:val="baseline"/>
          <w:rtl w:val="0"/>
        </w:rPr>
        <w:t xml:space="preserve">En escena, DOSTOIEVSKI, LA ÚNICA MUJER y EL EXTRAÑO.</w:t>
      </w:r>
      <w:r w:rsidDel="00000000" w:rsidR="00000000" w:rsidRPr="00000000">
        <w:rPr>
          <w:rtl w:val="0"/>
        </w:rPr>
      </w:r>
    </w:p>
    <w:p w:rsidR="00000000" w:rsidDel="00000000" w:rsidP="00000000" w:rsidRDefault="00000000" w:rsidRPr="00000000" w14:paraId="0000038B">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8C">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No podemos dividirnos ahora.</w:t>
      </w:r>
    </w:p>
    <w:p w:rsidR="00000000" w:rsidDel="00000000" w:rsidP="00000000" w:rsidRDefault="00000000" w:rsidRPr="00000000" w14:paraId="000003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E">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claro. Eso sería un lujo.</w:t>
      </w:r>
    </w:p>
    <w:p w:rsidR="00000000" w:rsidDel="00000000" w:rsidP="00000000" w:rsidRDefault="00000000" w:rsidRPr="00000000" w14:paraId="000003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0">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Ya no falta demasiado.</w:t>
      </w:r>
    </w:p>
    <w:p w:rsidR="00000000" w:rsidDel="00000000" w:rsidP="00000000" w:rsidRDefault="00000000" w:rsidRPr="00000000" w14:paraId="0000039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2">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¿Cómo lo sabe? Desde que llegué que insisten con lo mismo.</w:t>
      </w:r>
    </w:p>
    <w:p w:rsidR="00000000" w:rsidDel="00000000" w:rsidP="00000000" w:rsidRDefault="00000000" w:rsidRPr="00000000" w14:paraId="000003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4">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Acaba de decir que no llegó nunca, que estuvo siempre acá.</w:t>
      </w:r>
    </w:p>
    <w:p w:rsidR="00000000" w:rsidDel="00000000" w:rsidP="00000000" w:rsidRDefault="00000000" w:rsidRPr="00000000" w14:paraId="000003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6">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Está perdido.</w:t>
      </w:r>
    </w:p>
    <w:p w:rsidR="00000000" w:rsidDel="00000000" w:rsidP="00000000" w:rsidRDefault="00000000" w:rsidRPr="00000000" w14:paraId="000003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8">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¡Lo hice por techo y comida!</w:t>
      </w:r>
    </w:p>
    <w:p w:rsidR="00000000" w:rsidDel="00000000" w:rsidP="00000000" w:rsidRDefault="00000000" w:rsidRPr="00000000" w14:paraId="000003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A">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Cosa que, precisamente, no le ha faltado.</w:t>
      </w:r>
    </w:p>
    <w:p w:rsidR="00000000" w:rsidDel="00000000" w:rsidP="00000000" w:rsidRDefault="00000000" w:rsidRPr="00000000" w14:paraId="000003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C">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¿Y cuándo el dinero del premio se le acabe?</w:t>
      </w:r>
    </w:p>
    <w:p w:rsidR="00000000" w:rsidDel="00000000" w:rsidP="00000000" w:rsidRDefault="00000000" w:rsidRPr="00000000" w14:paraId="0000039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E">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Seguramente va a ganar otro.</w:t>
      </w:r>
    </w:p>
    <w:p w:rsidR="00000000" w:rsidDel="00000000" w:rsidP="00000000" w:rsidRDefault="00000000" w:rsidRPr="00000000" w14:paraId="000003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0">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sé. ¿Y si se cansara de mantenernos?</w:t>
      </w:r>
    </w:p>
    <w:p w:rsidR="00000000" w:rsidDel="00000000" w:rsidP="00000000" w:rsidRDefault="00000000" w:rsidRPr="00000000" w14:paraId="000003A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2">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(COQUETA) Anoche... soñé con Saralegui.</w:t>
      </w:r>
    </w:p>
    <w:p w:rsidR="00000000" w:rsidDel="00000000" w:rsidP="00000000" w:rsidRDefault="00000000" w:rsidRPr="00000000" w14:paraId="000003A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4">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¿Cómo era?</w:t>
      </w:r>
    </w:p>
    <w:p w:rsidR="00000000" w:rsidDel="00000000" w:rsidP="00000000" w:rsidRDefault="00000000" w:rsidRPr="00000000" w14:paraId="000003A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6">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Quizás sea la señal.</w:t>
      </w:r>
    </w:p>
    <w:p w:rsidR="00000000" w:rsidDel="00000000" w:rsidP="00000000" w:rsidRDefault="00000000" w:rsidRPr="00000000" w14:paraId="000003A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8">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no, no. Eso es algo muy privado. (RIE) Por favorcito, no hagan que les cuente. Oquei. Era más viejo de lo que a mí me hubiese gustado. Se acercaba a mí sonriendo amable y seductor y de pronto me dice: (PAUSA) "Sandra..."</w:t>
      </w:r>
    </w:p>
    <w:p w:rsidR="00000000" w:rsidDel="00000000" w:rsidP="00000000" w:rsidRDefault="00000000" w:rsidRPr="00000000" w14:paraId="000003A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A">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¿"Sandra"?</w:t>
      </w:r>
    </w:p>
    <w:p w:rsidR="00000000" w:rsidDel="00000000" w:rsidP="00000000" w:rsidRDefault="00000000" w:rsidRPr="00000000" w14:paraId="000003A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C">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¿Cómo "Sandra"?</w:t>
      </w:r>
    </w:p>
    <w:p w:rsidR="00000000" w:rsidDel="00000000" w:rsidP="00000000" w:rsidRDefault="00000000" w:rsidRPr="00000000" w14:paraId="000003A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E">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(Llora).</w:t>
      </w:r>
      <w:r w:rsidDel="00000000" w:rsidR="00000000" w:rsidRPr="00000000">
        <w:rPr>
          <w:sz w:val="24"/>
          <w:szCs w:val="24"/>
          <w:vertAlign w:val="baseline"/>
          <w:rtl w:val="0"/>
        </w:rPr>
        <w:t xml:space="preserve"> Hay que hacer algo... No podemos seguir así.</w:t>
      </w:r>
    </w:p>
    <w:p w:rsidR="00000000" w:rsidDel="00000000" w:rsidP="00000000" w:rsidRDefault="00000000" w:rsidRPr="00000000" w14:paraId="000003A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0">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Eso es absurdo.</w:t>
      </w:r>
    </w:p>
    <w:p w:rsidR="00000000" w:rsidDel="00000000" w:rsidP="00000000" w:rsidRDefault="00000000" w:rsidRPr="00000000" w14:paraId="000003B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2">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(Rabiosa. Harta.)</w:t>
      </w:r>
      <w:r w:rsidDel="00000000" w:rsidR="00000000" w:rsidRPr="00000000">
        <w:rPr>
          <w:sz w:val="24"/>
          <w:szCs w:val="24"/>
          <w:vertAlign w:val="baseline"/>
          <w:rtl w:val="0"/>
        </w:rPr>
        <w:t xml:space="preserve"> ¡Sí, Sandra, Sandra, me decía! ¿Qué esperaban? ¿Un milagro? ¿Un cambio? Yo también.</w:t>
      </w:r>
    </w:p>
    <w:p w:rsidR="00000000" w:rsidDel="00000000" w:rsidP="00000000" w:rsidRDefault="00000000" w:rsidRPr="00000000" w14:paraId="000003B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4">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(En voz baja.)</w:t>
      </w:r>
      <w:r w:rsidDel="00000000" w:rsidR="00000000" w:rsidRPr="00000000">
        <w:rPr>
          <w:sz w:val="24"/>
          <w:szCs w:val="24"/>
          <w:vertAlign w:val="baseline"/>
          <w:rtl w:val="0"/>
        </w:rPr>
        <w:t xml:space="preserve"> ...Sandra...</w:t>
      </w:r>
    </w:p>
    <w:p w:rsidR="00000000" w:rsidDel="00000000" w:rsidP="00000000" w:rsidRDefault="00000000" w:rsidRPr="00000000" w14:paraId="000003B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6">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Es la señal. No puede NO ser.</w:t>
      </w:r>
    </w:p>
    <w:p w:rsidR="00000000" w:rsidDel="00000000" w:rsidP="00000000" w:rsidRDefault="00000000" w:rsidRPr="00000000" w14:paraId="000003B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8">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¿Le parece?</w:t>
      </w:r>
    </w:p>
    <w:p w:rsidR="00000000" w:rsidDel="00000000" w:rsidP="00000000" w:rsidRDefault="00000000" w:rsidRPr="00000000" w14:paraId="000003B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A">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Imperceptible... y clara. "Sandra".</w:t>
      </w:r>
    </w:p>
    <w:p w:rsidR="00000000" w:rsidDel="00000000" w:rsidP="00000000" w:rsidRDefault="00000000" w:rsidRPr="00000000" w14:paraId="000003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C">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Algo... de eso... puede haber verdad en algo de eso. ¿Quién es Sandra? ¿Quién de todos ustedes?</w:t>
      </w:r>
    </w:p>
    <w:p w:rsidR="00000000" w:rsidDel="00000000" w:rsidP="00000000" w:rsidRDefault="00000000" w:rsidRPr="00000000" w14:paraId="000003B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E">
      <w:pPr>
        <w:pageBreakBefore w:val="0"/>
        <w:jc w:val="both"/>
        <w:rPr>
          <w:i w:val="0"/>
          <w:sz w:val="24"/>
          <w:szCs w:val="24"/>
          <w:vertAlign w:val="baseline"/>
        </w:rPr>
      </w:pPr>
      <w:r w:rsidDel="00000000" w:rsidR="00000000" w:rsidRPr="00000000">
        <w:rPr>
          <w:i w:val="1"/>
          <w:sz w:val="24"/>
          <w:szCs w:val="24"/>
          <w:vertAlign w:val="baseline"/>
          <w:rtl w:val="0"/>
        </w:rPr>
        <w:t xml:space="preserve">Entra KAFKA. los tres lo miran con una energía feroz. KAFKA está doblando un sweater. registra la mirada. Se va.</w:t>
      </w:r>
      <w:r w:rsidDel="00000000" w:rsidR="00000000" w:rsidRPr="00000000">
        <w:rPr>
          <w:rtl w:val="0"/>
        </w:rPr>
      </w:r>
    </w:p>
    <w:p w:rsidR="00000000" w:rsidDel="00000000" w:rsidP="00000000" w:rsidRDefault="00000000" w:rsidRPr="00000000" w14:paraId="000003B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0">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Hay que eliminarlo.</w:t>
      </w:r>
    </w:p>
    <w:p w:rsidR="00000000" w:rsidDel="00000000" w:rsidP="00000000" w:rsidRDefault="00000000" w:rsidRPr="00000000" w14:paraId="000003C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2">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Por fin alguien dice las cosas como son.</w:t>
      </w:r>
    </w:p>
    <w:p w:rsidR="00000000" w:rsidDel="00000000" w:rsidP="00000000" w:rsidRDefault="00000000" w:rsidRPr="00000000" w14:paraId="000003C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4">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¿Matarlo... a...? ¿Por qué?</w:t>
      </w:r>
    </w:p>
    <w:p w:rsidR="00000000" w:rsidDel="00000000" w:rsidP="00000000" w:rsidRDefault="00000000" w:rsidRPr="00000000" w14:paraId="000003C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6">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 evidente. Esto no va a parar hasta que...</w:t>
      </w:r>
    </w:p>
    <w:p w:rsidR="00000000" w:rsidDel="00000000" w:rsidP="00000000" w:rsidRDefault="00000000" w:rsidRPr="00000000" w14:paraId="000003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8">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(Sin dejarlo terminar). </w:t>
      </w:r>
      <w:r w:rsidDel="00000000" w:rsidR="00000000" w:rsidRPr="00000000">
        <w:rPr>
          <w:sz w:val="24"/>
          <w:szCs w:val="24"/>
          <w:vertAlign w:val="baseline"/>
          <w:rtl w:val="0"/>
        </w:rPr>
        <w:t xml:space="preserve">Empezó con esa maldita frase de cumpleaños, y ahora esto... el sueño...</w:t>
      </w:r>
    </w:p>
    <w:p w:rsidR="00000000" w:rsidDel="00000000" w:rsidP="00000000" w:rsidRDefault="00000000" w:rsidRPr="00000000" w14:paraId="000003C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A">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¿Estás segura que soñaste eso?</w:t>
      </w:r>
    </w:p>
    <w:p w:rsidR="00000000" w:rsidDel="00000000" w:rsidP="00000000" w:rsidRDefault="00000000" w:rsidRPr="00000000" w14:paraId="000003C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C">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(Duda. Luego categórica:)</w:t>
      </w:r>
      <w:r w:rsidDel="00000000" w:rsidR="00000000" w:rsidRPr="00000000">
        <w:rPr>
          <w:sz w:val="24"/>
          <w:szCs w:val="24"/>
          <w:vertAlign w:val="baseline"/>
          <w:rtl w:val="0"/>
        </w:rPr>
        <w:t xml:space="preserve"> Sí...</w:t>
      </w:r>
    </w:p>
    <w:p w:rsidR="00000000" w:rsidDel="00000000" w:rsidP="00000000" w:rsidRDefault="00000000" w:rsidRPr="00000000" w14:paraId="000003C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E">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Ahí está. Yo ya no necesito más pruebas.</w:t>
      </w:r>
    </w:p>
    <w:p w:rsidR="00000000" w:rsidDel="00000000" w:rsidP="00000000" w:rsidRDefault="00000000" w:rsidRPr="00000000" w14:paraId="000003C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0">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¿Sandra?</w:t>
      </w:r>
    </w:p>
    <w:p w:rsidR="00000000" w:rsidDel="00000000" w:rsidP="00000000" w:rsidRDefault="00000000" w:rsidRPr="00000000" w14:paraId="000003D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2">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Basta, no la nombremos. Se va a dar cuenta. Usted va a ser el brazo ejecutor.</w:t>
      </w:r>
    </w:p>
    <w:p w:rsidR="00000000" w:rsidDel="00000000" w:rsidP="00000000" w:rsidRDefault="00000000" w:rsidRPr="00000000" w14:paraId="000003D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4">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¿Yo?</w:t>
      </w:r>
    </w:p>
    <w:p w:rsidR="00000000" w:rsidDel="00000000" w:rsidP="00000000" w:rsidRDefault="00000000" w:rsidRPr="00000000" w14:paraId="000003D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6">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Vamos, si a eso vino.</w:t>
      </w:r>
    </w:p>
    <w:p w:rsidR="00000000" w:rsidDel="00000000" w:rsidP="00000000" w:rsidRDefault="00000000" w:rsidRPr="00000000" w14:paraId="000003D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8">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¿Vine?</w:t>
      </w:r>
    </w:p>
    <w:p w:rsidR="00000000" w:rsidDel="00000000" w:rsidP="00000000" w:rsidRDefault="00000000" w:rsidRPr="00000000" w14:paraId="000003D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A">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El vino envenenado.</w:t>
      </w:r>
    </w:p>
    <w:p w:rsidR="00000000" w:rsidDel="00000000" w:rsidP="00000000" w:rsidRDefault="00000000" w:rsidRPr="00000000" w14:paraId="000003D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C">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¿Por qué habría de mencionar al vino envenenado si no estuviera todo el tiempo pensando en matar a Kafka?</w:t>
      </w:r>
    </w:p>
    <w:p w:rsidR="00000000" w:rsidDel="00000000" w:rsidP="00000000" w:rsidRDefault="00000000" w:rsidRPr="00000000" w14:paraId="000003D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E">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Nunca dije nada de ningún vino envenenado.</w:t>
      </w:r>
    </w:p>
    <w:p w:rsidR="00000000" w:rsidDel="00000000" w:rsidP="00000000" w:rsidRDefault="00000000" w:rsidRPr="00000000" w14:paraId="000003D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0">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¿Se hace el estúpido? "Esta delicia que estamos bebiendo en este momento, será en pocas horas más el arma mortal con la que se intentará eliminar a Kafka". Todos lo oímos.</w:t>
      </w:r>
    </w:p>
    <w:p w:rsidR="00000000" w:rsidDel="00000000" w:rsidP="00000000" w:rsidRDefault="00000000" w:rsidRPr="00000000" w14:paraId="000003E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2">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No me parece que yo tenga nada que ver con...</w:t>
      </w:r>
    </w:p>
    <w:p w:rsidR="00000000" w:rsidDel="00000000" w:rsidP="00000000" w:rsidRDefault="00000000" w:rsidRPr="00000000" w14:paraId="000003E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4">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¿Qué pretende? ¿Que nos olvidemos? </w:t>
      </w:r>
    </w:p>
    <w:p w:rsidR="00000000" w:rsidDel="00000000" w:rsidP="00000000" w:rsidRDefault="00000000" w:rsidRPr="00000000" w14:paraId="000003E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6">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¿Justamente nosotras? ¿Nosotros?</w:t>
      </w:r>
    </w:p>
    <w:p w:rsidR="00000000" w:rsidDel="00000000" w:rsidP="00000000" w:rsidRDefault="00000000" w:rsidRPr="00000000" w14:paraId="000003E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8">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me haga reír. Aquí nada de lo que es dicho se olvida. Esa es la misión. Si todos se dedicaran a recordarlo todo, todo el tiempo, la Historia se encargaría de aplacar las injusticias. Toda la humanidad es un único cuerpo, un cuerpo que avanza porque se nutre de la experiencia de los hombres que pasan, -"digo yo, enfurecida y caliente"- de los que han muerto, de los que nos han enseñado grandes cosas. ¡Dante, Esquilo, Bradbury, Safo -la poetisa ronca-, todos somos uno!</w:t>
      </w:r>
    </w:p>
    <w:p w:rsidR="00000000" w:rsidDel="00000000" w:rsidP="00000000" w:rsidRDefault="00000000" w:rsidRPr="00000000" w14:paraId="000003E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A">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¿Pero de quién es la buhardilla?</w:t>
      </w:r>
    </w:p>
    <w:p w:rsidR="00000000" w:rsidDel="00000000" w:rsidP="00000000" w:rsidRDefault="00000000" w:rsidRPr="00000000" w14:paraId="000003E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C">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¡Espía, lo sabía, lo supe siempre! </w:t>
      </w:r>
      <w:r w:rsidDel="00000000" w:rsidR="00000000" w:rsidRPr="00000000">
        <w:rPr>
          <w:i w:val="1"/>
          <w:sz w:val="24"/>
          <w:szCs w:val="24"/>
          <w:vertAlign w:val="baseline"/>
          <w:rtl w:val="0"/>
        </w:rPr>
        <w:t xml:space="preserve">(Ataca al EXTRAÑO, y procura ahogarlo bajo la canilla).</w:t>
      </w:r>
      <w:r w:rsidDel="00000000" w:rsidR="00000000" w:rsidRPr="00000000">
        <w:rPr>
          <w:sz w:val="24"/>
          <w:szCs w:val="24"/>
          <w:vertAlign w:val="baseline"/>
          <w:rtl w:val="0"/>
        </w:rPr>
        <w:t xml:space="preserve"> Desde que llegó no hizo otra cosa que dudar de todo...</w:t>
      </w:r>
    </w:p>
    <w:p w:rsidR="00000000" w:rsidDel="00000000" w:rsidP="00000000" w:rsidRDefault="00000000" w:rsidRPr="00000000" w14:paraId="000003E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E">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a José Fernández, no...!</w:t>
      </w:r>
    </w:p>
    <w:p w:rsidR="00000000" w:rsidDel="00000000" w:rsidP="00000000" w:rsidRDefault="00000000" w:rsidRPr="00000000" w14:paraId="000003E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0">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"¿Cómo lo sabe?" "¿Cómo es la señal?" "¿Quién más vive en esa maldita buhardilla?" Los conozco, los conozco muy bien.</w:t>
      </w:r>
    </w:p>
    <w:p w:rsidR="00000000" w:rsidDel="00000000" w:rsidP="00000000" w:rsidRDefault="00000000" w:rsidRPr="00000000" w14:paraId="000003F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2">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¡Dejálo, dejálo! ¡Fernández!</w:t>
      </w:r>
    </w:p>
    <w:p w:rsidR="00000000" w:rsidDel="00000000" w:rsidP="00000000" w:rsidRDefault="00000000" w:rsidRPr="00000000" w14:paraId="000003F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4">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Quiere saber quién soy, ¿eh? Muy bien, yo también quemé libros.</w:t>
      </w:r>
    </w:p>
    <w:p w:rsidR="00000000" w:rsidDel="00000000" w:rsidP="00000000" w:rsidRDefault="00000000" w:rsidRPr="00000000" w14:paraId="000003F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6">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¡Se muere! ¡Otra vez no!</w:t>
      </w:r>
    </w:p>
    <w:p w:rsidR="00000000" w:rsidDel="00000000" w:rsidP="00000000" w:rsidRDefault="00000000" w:rsidRPr="00000000" w14:paraId="000003F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8">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¡Yo lo hice! Eramos geniales. Con nuestros uniformes radiantes, los cascos refulgentes, las mangueras de querosén ansiosas en las manos llenas de callos, las manos fuertes y curtidas. ¡Yo fui uno de ellos! "Confiesa Dostoievski, cuando ya es quizás demasiado tarde."</w:t>
      </w:r>
    </w:p>
    <w:p w:rsidR="00000000" w:rsidDel="00000000" w:rsidP="00000000" w:rsidRDefault="00000000" w:rsidRPr="00000000" w14:paraId="000003F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A">
      <w:pPr>
        <w:pageBreakBefore w:val="0"/>
        <w:jc w:val="both"/>
        <w:rPr>
          <w:i w:val="0"/>
          <w:sz w:val="24"/>
          <w:szCs w:val="24"/>
          <w:vertAlign w:val="baseline"/>
        </w:rPr>
      </w:pPr>
      <w:r w:rsidDel="00000000" w:rsidR="00000000" w:rsidRPr="00000000">
        <w:rPr>
          <w:i w:val="1"/>
          <w:sz w:val="24"/>
          <w:szCs w:val="24"/>
          <w:vertAlign w:val="baseline"/>
          <w:rtl w:val="0"/>
        </w:rPr>
        <w:t xml:space="preserve">EL EXTRAÑO ha muerto.</w:t>
      </w:r>
      <w:r w:rsidDel="00000000" w:rsidR="00000000" w:rsidRPr="00000000">
        <w:rPr>
          <w:rtl w:val="0"/>
        </w:rPr>
      </w:r>
    </w:p>
    <w:p w:rsidR="00000000" w:rsidDel="00000000" w:rsidP="00000000" w:rsidRDefault="00000000" w:rsidRPr="00000000" w14:paraId="000003F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C">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Otra vez... no... Por favor... Que se repita algo nuevo...</w:t>
      </w:r>
    </w:p>
    <w:p w:rsidR="00000000" w:rsidDel="00000000" w:rsidP="00000000" w:rsidRDefault="00000000" w:rsidRPr="00000000" w14:paraId="000003F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E">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Era un anciano, un viejito inofensivo... No sé por qué lo hizo. El muy perro. Por qué a mí. Ardía la fogata de libros en medio de la calle, los chicos con guardapolvos bailaban y se movían como llamas azules... Se me acercó despacio, afirmó sus ojos húmedos en los míos, puso su mano en mi hombro y me dijo: "Cada uno sabrá por qué".</w:t>
      </w:r>
    </w:p>
    <w:p w:rsidR="00000000" w:rsidDel="00000000" w:rsidP="00000000" w:rsidRDefault="00000000" w:rsidRPr="00000000" w14:paraId="000003F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0">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(Superpuesta a lo que dijo el viejo).</w:t>
      </w:r>
      <w:r w:rsidDel="00000000" w:rsidR="00000000" w:rsidRPr="00000000">
        <w:rPr>
          <w:sz w:val="24"/>
          <w:szCs w:val="24"/>
          <w:vertAlign w:val="baseline"/>
          <w:rtl w:val="0"/>
        </w:rPr>
        <w:t xml:space="preserve"> "No dejes que esto muera".</w:t>
      </w:r>
    </w:p>
    <w:p w:rsidR="00000000" w:rsidDel="00000000" w:rsidP="00000000" w:rsidRDefault="00000000" w:rsidRPr="00000000" w14:paraId="0000040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2">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Rápidamente me dio el libro, el libro que yo escondí, el libro que después leía durante horas en la oscuridad de la noche, escondido de todos, feliz e incómodo en el pecado. "La señal será clara e imperceptible", agregó, un segundo antes de que el combustible le saltara a la cara y el fuego le secara la sangre. Yo mantuve vivo ese fuego hasta que no quedó nada, hasta que Felipe Saralegui se redujo a cenizas y huesos. </w:t>
      </w:r>
    </w:p>
    <w:p w:rsidR="00000000" w:rsidDel="00000000" w:rsidP="00000000" w:rsidRDefault="00000000" w:rsidRPr="00000000" w14:paraId="0000040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4">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Todo de nuevo, no... Tanto dolor... Tanto. Ni la memoria más pródiga puede ocupar tanto espacio... como para ocultar tanto dolor... "Lo más bello del Martín Fierro es su dolor. Ciertas páginas no pueden leerse sin lágrimas..."</w:t>
      </w:r>
    </w:p>
    <w:p w:rsidR="00000000" w:rsidDel="00000000" w:rsidP="00000000" w:rsidRDefault="00000000" w:rsidRPr="00000000" w14:paraId="0000040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6">
      <w:pPr>
        <w:pageBreakBefore w:val="0"/>
        <w:jc w:val="both"/>
        <w:rPr>
          <w:i w:val="0"/>
          <w:sz w:val="24"/>
          <w:szCs w:val="24"/>
          <w:vertAlign w:val="baseline"/>
        </w:rPr>
      </w:pPr>
      <w:r w:rsidDel="00000000" w:rsidR="00000000" w:rsidRPr="00000000">
        <w:rPr>
          <w:i w:val="1"/>
          <w:sz w:val="24"/>
          <w:szCs w:val="24"/>
          <w:vertAlign w:val="baseline"/>
          <w:rtl w:val="0"/>
        </w:rPr>
        <w:t xml:space="preserve">El sonido estridente de las campanadas -once- la tapa.</w:t>
      </w:r>
      <w:r w:rsidDel="00000000" w:rsidR="00000000" w:rsidRPr="00000000">
        <w:rPr>
          <w:rtl w:val="0"/>
        </w:rPr>
      </w:r>
    </w:p>
    <w:p w:rsidR="00000000" w:rsidDel="00000000" w:rsidP="00000000" w:rsidRDefault="00000000" w:rsidRPr="00000000" w14:paraId="000004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A">
      <w:pPr>
        <w:pageBreakBefore w:val="0"/>
        <w:jc w:val="center"/>
        <w:rPr>
          <w:rFonts w:ascii="Haettenschweiler" w:cs="Haettenschweiler" w:eastAsia="Haettenschweiler" w:hAnsi="Haettenschweiler"/>
          <w:sz w:val="44"/>
          <w:szCs w:val="44"/>
          <w:vertAlign w:val="baseline"/>
        </w:rPr>
      </w:pPr>
      <w:r w:rsidDel="00000000" w:rsidR="00000000" w:rsidRPr="00000000">
        <w:br w:type="page"/>
      </w:r>
      <w:r w:rsidDel="00000000" w:rsidR="00000000" w:rsidRPr="00000000">
        <w:rPr>
          <w:rFonts w:ascii="Haettenschweiler" w:cs="Haettenschweiler" w:eastAsia="Haettenschweiler" w:hAnsi="Haettenschweiler"/>
          <w:sz w:val="44"/>
          <w:szCs w:val="44"/>
          <w:vertAlign w:val="baseline"/>
          <w:rtl w:val="0"/>
        </w:rPr>
        <w:t xml:space="preserve">CUADRO 11</w:t>
      </w:r>
    </w:p>
    <w:p w:rsidR="00000000" w:rsidDel="00000000" w:rsidP="00000000" w:rsidRDefault="00000000" w:rsidRPr="00000000" w14:paraId="0000041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D">
      <w:pPr>
        <w:pageBreakBefore w:val="0"/>
        <w:jc w:val="both"/>
        <w:rPr>
          <w:i w:val="0"/>
          <w:sz w:val="24"/>
          <w:szCs w:val="24"/>
          <w:vertAlign w:val="baseline"/>
        </w:rPr>
      </w:pPr>
      <w:r w:rsidDel="00000000" w:rsidR="00000000" w:rsidRPr="00000000">
        <w:rPr>
          <w:i w:val="1"/>
          <w:sz w:val="24"/>
          <w:szCs w:val="24"/>
          <w:vertAlign w:val="baseline"/>
          <w:rtl w:val="0"/>
        </w:rPr>
        <w:t xml:space="preserve">Terminan de sonar las once campanadas.</w:t>
      </w:r>
      <w:r w:rsidDel="00000000" w:rsidR="00000000" w:rsidRPr="00000000">
        <w:rPr>
          <w:rtl w:val="0"/>
        </w:rPr>
      </w:r>
    </w:p>
    <w:p w:rsidR="00000000" w:rsidDel="00000000" w:rsidP="00000000" w:rsidRDefault="00000000" w:rsidRPr="00000000" w14:paraId="0000041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1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0">
      <w:pPr>
        <w:pageBreakBefore w:val="0"/>
        <w:jc w:val="both"/>
        <w:rPr>
          <w:i w:val="0"/>
          <w:sz w:val="24"/>
          <w:szCs w:val="24"/>
          <w:vertAlign w:val="baseline"/>
        </w:rPr>
      </w:pPr>
      <w:r w:rsidDel="00000000" w:rsidR="00000000" w:rsidRPr="00000000">
        <w:rPr>
          <w:i w:val="1"/>
          <w:sz w:val="24"/>
          <w:szCs w:val="24"/>
          <w:vertAlign w:val="baseline"/>
          <w:rtl w:val="0"/>
        </w:rPr>
        <w:t xml:space="preserve">DOSTOIEVSKI y LA ÚNICA MUJER, solos, sentados a la mesa. Cenan.</w:t>
      </w:r>
      <w:r w:rsidDel="00000000" w:rsidR="00000000" w:rsidRPr="00000000">
        <w:rPr>
          <w:rtl w:val="0"/>
        </w:rPr>
      </w:r>
    </w:p>
    <w:p w:rsidR="00000000" w:rsidDel="00000000" w:rsidP="00000000" w:rsidRDefault="00000000" w:rsidRPr="00000000" w14:paraId="00000421">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42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3">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"Once. Dostoievski no opina de la realidad sino a través de los personajes."</w:t>
      </w:r>
    </w:p>
    <w:p w:rsidR="00000000" w:rsidDel="00000000" w:rsidP="00000000" w:rsidRDefault="00000000" w:rsidRPr="00000000" w14:paraId="0000042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¿Qué quiere decir eso?</w:t>
      </w:r>
    </w:p>
    <w:p w:rsidR="00000000" w:rsidDel="00000000" w:rsidP="00000000" w:rsidRDefault="00000000" w:rsidRPr="00000000" w14:paraId="0000042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No sé.</w:t>
      </w:r>
    </w:p>
    <w:p w:rsidR="00000000" w:rsidDel="00000000" w:rsidP="00000000" w:rsidRDefault="00000000" w:rsidRPr="00000000" w14:paraId="0000042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Muy bien, olvidálo. Es mi turno. Último.</w:t>
      </w:r>
    </w:p>
    <w:p w:rsidR="00000000" w:rsidDel="00000000" w:rsidP="00000000" w:rsidRDefault="00000000" w:rsidRPr="00000000" w14:paraId="0000042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¿Más papas?</w:t>
      </w:r>
    </w:p>
    <w:p w:rsidR="00000000" w:rsidDel="00000000" w:rsidP="00000000" w:rsidRDefault="00000000" w:rsidRPr="00000000" w14:paraId="0000042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Sí. Ahí voy. "Esto puede ser el tema de un nuevo relato; el que hemos querido ofrecer al lector ha terminado." </w:t>
      </w:r>
      <w:r w:rsidDel="00000000" w:rsidR="00000000" w:rsidRPr="00000000">
        <w:rPr>
          <w:i w:val="1"/>
          <w:sz w:val="24"/>
          <w:szCs w:val="24"/>
          <w:vertAlign w:val="baseline"/>
          <w:rtl w:val="0"/>
        </w:rPr>
        <w:t xml:space="preserve">(Engulle un gran bocado).</w:t>
      </w:r>
      <w:r w:rsidDel="00000000" w:rsidR="00000000" w:rsidRPr="00000000">
        <w:rPr>
          <w:rtl w:val="0"/>
        </w:rPr>
      </w:r>
    </w:p>
    <w:p w:rsidR="00000000" w:rsidDel="00000000" w:rsidP="00000000" w:rsidRDefault="00000000" w:rsidRPr="00000000" w14:paraId="0000042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2F">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¿Listo?</w:t>
      </w:r>
    </w:p>
    <w:p w:rsidR="00000000" w:rsidDel="00000000" w:rsidP="00000000" w:rsidRDefault="00000000" w:rsidRPr="00000000" w14:paraId="0000043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Ya está. No hay más.</w:t>
      </w:r>
    </w:p>
    <w:p w:rsidR="00000000" w:rsidDel="00000000" w:rsidP="00000000" w:rsidRDefault="00000000" w:rsidRPr="00000000" w14:paraId="0000043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3">
      <w:pPr>
        <w:pageBreakBefore w:val="0"/>
        <w:jc w:val="both"/>
        <w:rPr>
          <w:i w:val="0"/>
          <w:sz w:val="24"/>
          <w:szCs w:val="24"/>
          <w:vertAlign w:val="baseline"/>
        </w:rPr>
      </w:pPr>
      <w:r w:rsidDel="00000000" w:rsidR="00000000" w:rsidRPr="00000000">
        <w:rPr>
          <w:i w:val="1"/>
          <w:sz w:val="24"/>
          <w:szCs w:val="24"/>
          <w:vertAlign w:val="baseline"/>
          <w:rtl w:val="0"/>
        </w:rPr>
        <w:t xml:space="preserve">LA ÚNICA MUJER está sonriéndole. Imprevistamente, lo abofetea. DOSTOIEVSKI se atraganta y no parece poder hablar con fluidez.</w:t>
      </w:r>
      <w:r w:rsidDel="00000000" w:rsidR="00000000" w:rsidRPr="00000000">
        <w:rPr>
          <w:rtl w:val="0"/>
        </w:rPr>
      </w:r>
    </w:p>
    <w:p w:rsidR="00000000" w:rsidDel="00000000" w:rsidP="00000000" w:rsidRDefault="00000000" w:rsidRPr="00000000" w14:paraId="00000434">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435">
      <w:pPr>
        <w:pageBreakBefore w:val="0"/>
        <w:jc w:val="both"/>
        <w:rPr>
          <w:i w:val="0"/>
          <w:sz w:val="24"/>
          <w:szCs w:val="24"/>
          <w:vertAlign w:val="baseline"/>
        </w:rPr>
      </w:pPr>
      <w:r w:rsidDel="00000000" w:rsidR="00000000" w:rsidRPr="00000000">
        <w:rPr>
          <w:i w:val="1"/>
          <w:sz w:val="24"/>
          <w:szCs w:val="24"/>
          <w:vertAlign w:val="baseline"/>
          <w:rtl w:val="0"/>
        </w:rPr>
        <w:t xml:space="preserve">Al fondo, sentados en un banco en sombras, se intuye a KAFKA y JOSÉ HERNÁNDEZ, que harán algunas acotaciones oscuras, casi inaudibles. LA ÚNICA MUJER se para, da unos pasos, saca un cigarrillo. Mira a DOSTOIEVSKI. </w:t>
      </w:r>
      <w:r w:rsidDel="00000000" w:rsidR="00000000" w:rsidRPr="00000000">
        <w:rPr>
          <w:rtl w:val="0"/>
        </w:rPr>
      </w:r>
    </w:p>
    <w:p w:rsidR="00000000" w:rsidDel="00000000" w:rsidP="00000000" w:rsidRDefault="00000000" w:rsidRPr="00000000" w14:paraId="0000043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Así me gusta, que se coma todo. Nos hemos dado un gran banquete, querido...</w:t>
      </w:r>
    </w:p>
    <w:p w:rsidR="00000000" w:rsidDel="00000000" w:rsidP="00000000" w:rsidRDefault="00000000" w:rsidRPr="00000000" w14:paraId="0000043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9">
      <w:pPr>
        <w:pageBreakBefore w:val="0"/>
        <w:jc w:val="both"/>
        <w:rPr>
          <w:i w:val="0"/>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(Suplicante, con la boca llena, se agarra la mejilla golpeada). </w:t>
      </w:r>
      <w:r w:rsidDel="00000000" w:rsidR="00000000" w:rsidRPr="00000000">
        <w:rPr>
          <w:sz w:val="24"/>
          <w:szCs w:val="24"/>
          <w:vertAlign w:val="baseline"/>
          <w:rtl w:val="0"/>
        </w:rPr>
        <w:t xml:space="preserve">...Sandra... </w:t>
      </w:r>
      <w:r w:rsidDel="00000000" w:rsidR="00000000" w:rsidRPr="00000000">
        <w:rPr>
          <w:i w:val="1"/>
          <w:sz w:val="24"/>
          <w:szCs w:val="24"/>
          <w:vertAlign w:val="baseline"/>
          <w:rtl w:val="0"/>
        </w:rPr>
        <w:t xml:space="preserve">(No puede hablar).</w:t>
      </w:r>
      <w:r w:rsidDel="00000000" w:rsidR="00000000" w:rsidRPr="00000000">
        <w:rPr>
          <w:rtl w:val="0"/>
        </w:rPr>
      </w:r>
    </w:p>
    <w:p w:rsidR="00000000" w:rsidDel="00000000" w:rsidP="00000000" w:rsidRDefault="00000000" w:rsidRPr="00000000" w14:paraId="0000043A">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43B">
      <w:pPr>
        <w:pageBreakBefore w:val="0"/>
        <w:jc w:val="both"/>
        <w:rPr>
          <w:i w:val="0"/>
          <w:sz w:val="24"/>
          <w:szCs w:val="24"/>
          <w:vertAlign w:val="baseline"/>
        </w:rPr>
      </w:pPr>
      <w:r w:rsidDel="00000000" w:rsidR="00000000" w:rsidRPr="00000000">
        <w:rPr>
          <w:i w:val="1"/>
          <w:sz w:val="24"/>
          <w:szCs w:val="24"/>
          <w:vertAlign w:val="baseline"/>
          <w:rtl w:val="0"/>
        </w:rPr>
        <w:t xml:space="preserve">LA ÚNICA MUJER actuará provisoriamente los textos de ambos, y el nombre del personaje es dicho por los otros dos, de la siguiente manera:</w:t>
      </w:r>
      <w:r w:rsidDel="00000000" w:rsidR="00000000" w:rsidRPr="00000000">
        <w:rPr>
          <w:rtl w:val="0"/>
        </w:rPr>
      </w:r>
    </w:p>
    <w:p w:rsidR="00000000" w:rsidDel="00000000" w:rsidP="00000000" w:rsidRDefault="00000000" w:rsidRPr="00000000" w14:paraId="0000043C">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43D">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(En penumbras)</w:t>
      </w:r>
      <w:r w:rsidDel="00000000" w:rsidR="00000000" w:rsidRPr="00000000">
        <w:rPr>
          <w:sz w:val="24"/>
          <w:szCs w:val="24"/>
          <w:vertAlign w:val="baseline"/>
          <w:rtl w:val="0"/>
        </w:rPr>
        <w:t xml:space="preserve"> "La única mujer".</w:t>
      </w:r>
    </w:p>
    <w:p w:rsidR="00000000" w:rsidDel="00000000" w:rsidP="00000000" w:rsidRDefault="00000000" w:rsidRPr="00000000" w14:paraId="0000043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3F">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El banquete perfecto. Para borrar todo rastro.</w:t>
      </w:r>
    </w:p>
    <w:p w:rsidR="00000000" w:rsidDel="00000000" w:rsidP="00000000" w:rsidRDefault="00000000" w:rsidRPr="00000000" w14:paraId="0000044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41">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(En penumbras)</w:t>
      </w:r>
      <w:r w:rsidDel="00000000" w:rsidR="00000000" w:rsidRPr="00000000">
        <w:rPr>
          <w:sz w:val="24"/>
          <w:szCs w:val="24"/>
          <w:vertAlign w:val="baseline"/>
          <w:rtl w:val="0"/>
        </w:rPr>
        <w:t xml:space="preserve"> "Dostoievski".</w:t>
      </w:r>
    </w:p>
    <w:p w:rsidR="00000000" w:rsidDel="00000000" w:rsidP="00000000" w:rsidRDefault="00000000" w:rsidRPr="00000000" w14:paraId="0000044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43">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Sandrita...</w:t>
      </w:r>
    </w:p>
    <w:p w:rsidR="00000000" w:rsidDel="00000000" w:rsidP="00000000" w:rsidRDefault="00000000" w:rsidRPr="00000000" w14:paraId="0000044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45">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"La única mujer".</w:t>
      </w:r>
    </w:p>
    <w:p w:rsidR="00000000" w:rsidDel="00000000" w:rsidP="00000000" w:rsidRDefault="00000000" w:rsidRPr="00000000" w14:paraId="0000044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47">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¿Qué pasa ahora? ¿No es esto lo que querías?</w:t>
      </w:r>
    </w:p>
    <w:p w:rsidR="00000000" w:rsidDel="00000000" w:rsidP="00000000" w:rsidRDefault="00000000" w:rsidRPr="00000000" w14:paraId="0000044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49">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"Dostoievski".</w:t>
      </w:r>
    </w:p>
    <w:p w:rsidR="00000000" w:rsidDel="00000000" w:rsidP="00000000" w:rsidRDefault="00000000" w:rsidRPr="00000000" w14:paraId="0000044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4B">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Sandra...</w:t>
      </w:r>
    </w:p>
    <w:p w:rsidR="00000000" w:rsidDel="00000000" w:rsidP="00000000" w:rsidRDefault="00000000" w:rsidRPr="00000000" w14:paraId="0000044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4D">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"La única mujer".</w:t>
      </w:r>
    </w:p>
    <w:p w:rsidR="00000000" w:rsidDel="00000000" w:rsidP="00000000" w:rsidRDefault="00000000" w:rsidRPr="00000000" w14:paraId="0000044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4F">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Lo siento. No puedo acordarme de cómo te quería. No sé si te quise. A ninguno de ustedes. No digo que no. Digo que no puedo acordarme de nada. ¿Qué fue lo que acabamos de comer, por ejemplo? ¡Qué memoria de nutria! Tampoco sé si ahora te quiero. No, ahora no te quiero.</w:t>
      </w:r>
    </w:p>
    <w:p w:rsidR="00000000" w:rsidDel="00000000" w:rsidP="00000000" w:rsidRDefault="00000000" w:rsidRPr="00000000" w14:paraId="0000045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1">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"Dostoievski".</w:t>
      </w:r>
    </w:p>
    <w:p w:rsidR="00000000" w:rsidDel="00000000" w:rsidP="00000000" w:rsidRDefault="00000000" w:rsidRPr="00000000" w14:paraId="0000045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3">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Sandra, tengo la sensación de pertenecer a otra cosa. Algo distinto ha empezado, y nosotros estamos ahí.</w:t>
      </w:r>
    </w:p>
    <w:p w:rsidR="00000000" w:rsidDel="00000000" w:rsidP="00000000" w:rsidRDefault="00000000" w:rsidRPr="00000000" w14:paraId="0000045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5">
      <w:pPr>
        <w:pageBreakBefore w:val="0"/>
        <w:jc w:val="both"/>
        <w:rPr>
          <w:sz w:val="24"/>
          <w:szCs w:val="24"/>
          <w:vertAlign w:val="baseline"/>
        </w:rPr>
      </w:pPr>
      <w:r w:rsidDel="00000000" w:rsidR="00000000" w:rsidRPr="00000000">
        <w:rPr>
          <w:b w:val="1"/>
          <w:sz w:val="24"/>
          <w:szCs w:val="24"/>
          <w:vertAlign w:val="baseline"/>
          <w:rtl w:val="0"/>
        </w:rPr>
        <w:t xml:space="preserve">LA ÚNICA MUJER:</w:t>
      </w:r>
      <w:r w:rsidDel="00000000" w:rsidR="00000000" w:rsidRPr="00000000">
        <w:rPr>
          <w:sz w:val="24"/>
          <w:szCs w:val="24"/>
          <w:vertAlign w:val="baseline"/>
          <w:rtl w:val="0"/>
        </w:rPr>
        <w:t xml:space="preserve"> Yo, cada vez menos.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Arturo. </w:t>
      </w:r>
    </w:p>
    <w:p w:rsidR="00000000" w:rsidDel="00000000" w:rsidP="00000000" w:rsidRDefault="00000000" w:rsidRPr="00000000" w14:paraId="0000045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7">
      <w:pPr>
        <w:pageBreakBefore w:val="0"/>
        <w:jc w:val="both"/>
        <w:rPr>
          <w:i w:val="0"/>
          <w:sz w:val="24"/>
          <w:szCs w:val="24"/>
          <w:vertAlign w:val="baseline"/>
        </w:rPr>
      </w:pPr>
      <w:r w:rsidDel="00000000" w:rsidR="00000000" w:rsidRPr="00000000">
        <w:rPr>
          <w:i w:val="1"/>
          <w:sz w:val="24"/>
          <w:szCs w:val="24"/>
          <w:vertAlign w:val="baseline"/>
          <w:rtl w:val="0"/>
        </w:rPr>
        <w:t xml:space="preserve">Se va para siempre.</w:t>
      </w:r>
      <w:r w:rsidDel="00000000" w:rsidR="00000000" w:rsidRPr="00000000">
        <w:rPr>
          <w:rtl w:val="0"/>
        </w:rPr>
      </w:r>
    </w:p>
    <w:p w:rsidR="00000000" w:rsidDel="00000000" w:rsidP="00000000" w:rsidRDefault="00000000" w:rsidRPr="00000000" w14:paraId="0000045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9">
      <w:pPr>
        <w:pageBreakBefore w:val="0"/>
        <w:jc w:val="both"/>
        <w:rPr>
          <w:sz w:val="24"/>
          <w:szCs w:val="24"/>
          <w:vertAlign w:val="baseline"/>
        </w:rPr>
      </w:pPr>
      <w:r w:rsidDel="00000000" w:rsidR="00000000" w:rsidRPr="00000000">
        <w:rPr>
          <w:b w:val="1"/>
          <w:sz w:val="24"/>
          <w:szCs w:val="24"/>
          <w:vertAlign w:val="baseline"/>
          <w:rtl w:val="0"/>
        </w:rPr>
        <w:t xml:space="preserve">KAFKA:</w:t>
      </w:r>
      <w:r w:rsidDel="00000000" w:rsidR="00000000" w:rsidRPr="00000000">
        <w:rPr>
          <w:sz w:val="24"/>
          <w:szCs w:val="24"/>
          <w:vertAlign w:val="baseline"/>
          <w:rtl w:val="0"/>
        </w:rPr>
        <w:t xml:space="preserve"> "Se va para siempre".</w:t>
      </w:r>
    </w:p>
    <w:p w:rsidR="00000000" w:rsidDel="00000000" w:rsidP="00000000" w:rsidRDefault="00000000" w:rsidRPr="00000000" w14:paraId="0000045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B">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"Arturo".</w:t>
      </w:r>
    </w:p>
    <w:p w:rsidR="00000000" w:rsidDel="00000000" w:rsidP="00000000" w:rsidRDefault="00000000" w:rsidRPr="00000000" w14:paraId="0000045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D">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Te esfumás, Sandra. Amnesia. Algo nuevo, maravilloso, es como volver a nacer, tengo que aprenderlo todo de nuevo. Frases enteras. Soy el primer hombre sobre la tierra. </w:t>
      </w:r>
    </w:p>
    <w:p w:rsidR="00000000" w:rsidDel="00000000" w:rsidP="00000000" w:rsidRDefault="00000000" w:rsidRPr="00000000" w14:paraId="0000045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5F">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"Los otros personajes, discretamente sentados a un costado de la acción, lo observan."</w:t>
      </w:r>
    </w:p>
    <w:p w:rsidR="00000000" w:rsidDel="00000000" w:rsidP="00000000" w:rsidRDefault="00000000" w:rsidRPr="00000000" w14:paraId="0000046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6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La señal fue tan evidente que no pudimos darnos cuenta... Esta historia empezó con la señal... Esas palabras, que dijo Kafka, y que no eran de nadie... Esa fue la indicación, el principio de todo, el meollo del sentido. Algo dicho para nadie, algo que nadie escuchó. Pero en algún lugar deben haber quedado esas sílabas, esas frases estúpidas. </w:t>
      </w:r>
    </w:p>
    <w:p w:rsidR="00000000" w:rsidDel="00000000" w:rsidP="00000000" w:rsidRDefault="00000000" w:rsidRPr="00000000" w14:paraId="0000046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63">
      <w:pPr>
        <w:pageBreakBefore w:val="0"/>
        <w:jc w:val="both"/>
        <w:rPr>
          <w:sz w:val="24"/>
          <w:szCs w:val="24"/>
          <w:vertAlign w:val="baseline"/>
        </w:rPr>
      </w:pPr>
      <w:r w:rsidDel="00000000" w:rsidR="00000000" w:rsidRPr="00000000">
        <w:rPr>
          <w:b w:val="1"/>
          <w:sz w:val="24"/>
          <w:szCs w:val="24"/>
          <w:vertAlign w:val="baseline"/>
          <w:rtl w:val="0"/>
        </w:rPr>
        <w:t xml:space="preserve">EL EXTRAÑO:</w:t>
      </w:r>
      <w:r w:rsidDel="00000000" w:rsidR="00000000" w:rsidRPr="00000000">
        <w:rPr>
          <w:sz w:val="24"/>
          <w:szCs w:val="24"/>
          <w:vertAlign w:val="baseline"/>
          <w:rtl w:val="0"/>
        </w:rPr>
        <w:t xml:space="preserve"> "Alza la copa de vino, siempre el mismo vino dulce y pesado. De mi abuela Matienzo."</w:t>
      </w:r>
    </w:p>
    <w:p w:rsidR="00000000" w:rsidDel="00000000" w:rsidP="00000000" w:rsidRDefault="00000000" w:rsidRPr="00000000" w14:paraId="0000046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65">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En algún lugar, impresas en el aire. Sólo se trata de escuchar en silencio, y escribirlas. Escuchemos el silencio.</w:t>
      </w:r>
    </w:p>
    <w:p w:rsidR="00000000" w:rsidDel="00000000" w:rsidP="00000000" w:rsidRDefault="00000000" w:rsidRPr="00000000" w14:paraId="0000046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67">
      <w:pPr>
        <w:pageBreakBefore w:val="0"/>
        <w:jc w:val="both"/>
        <w:rPr>
          <w:i w:val="0"/>
          <w:sz w:val="24"/>
          <w:szCs w:val="24"/>
          <w:vertAlign w:val="baseline"/>
        </w:rPr>
      </w:pPr>
      <w:r w:rsidDel="00000000" w:rsidR="00000000" w:rsidRPr="00000000">
        <w:rPr>
          <w:i w:val="1"/>
          <w:sz w:val="24"/>
          <w:szCs w:val="24"/>
          <w:vertAlign w:val="baseline"/>
          <w:rtl w:val="0"/>
        </w:rPr>
        <w:t xml:space="preserve">Empiezan a sonar las doce campanadas. Los personajes que han quedado al margen se duermen.</w:t>
      </w:r>
      <w:r w:rsidDel="00000000" w:rsidR="00000000" w:rsidRPr="00000000">
        <w:rPr>
          <w:rtl w:val="0"/>
        </w:rPr>
      </w:r>
    </w:p>
    <w:p w:rsidR="00000000" w:rsidDel="00000000" w:rsidP="00000000" w:rsidRDefault="00000000" w:rsidRPr="00000000" w14:paraId="0000046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69">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Ah, el silencio. El lugar donde el lenguaje sueña y dice sólo la verdad. Qué suerte, la lucidez. Qué suerte.</w:t>
      </w:r>
      <w:r w:rsidDel="00000000" w:rsidR="00000000" w:rsidRPr="00000000">
        <w:rPr>
          <w:i w:val="1"/>
          <w:sz w:val="24"/>
          <w:szCs w:val="24"/>
          <w:vertAlign w:val="baseline"/>
          <w:rtl w:val="0"/>
        </w:rPr>
        <w:t xml:space="preserve"> (Toma lápiz y papel y escribe:)</w:t>
      </w:r>
      <w:r w:rsidDel="00000000" w:rsidR="00000000" w:rsidRPr="00000000">
        <w:rPr>
          <w:sz w:val="24"/>
          <w:szCs w:val="24"/>
          <w:vertAlign w:val="baseline"/>
          <w:rtl w:val="0"/>
        </w:rPr>
        <w:t xml:space="preserve"> "En los primeros días de julio, en esa época tan calurosa del año, salió un joven una noche de su cuartucho, situado en la calle S., descendió la escalera y, lentamente, con aire irresoluto -¿irresoluto, se dice?-, encaminóse hacia el puente K..."</w:t>
      </w:r>
    </w:p>
    <w:p w:rsidR="00000000" w:rsidDel="00000000" w:rsidP="00000000" w:rsidRDefault="00000000" w:rsidRPr="00000000" w14:paraId="0000046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6B">
      <w:pPr>
        <w:pageBreakBefore w:val="0"/>
        <w:jc w:val="both"/>
        <w:rPr>
          <w:i w:val="0"/>
          <w:sz w:val="24"/>
          <w:szCs w:val="24"/>
          <w:vertAlign w:val="baseline"/>
        </w:rPr>
      </w:pPr>
      <w:r w:rsidDel="00000000" w:rsidR="00000000" w:rsidRPr="00000000">
        <w:rPr>
          <w:i w:val="1"/>
          <w:sz w:val="24"/>
          <w:szCs w:val="24"/>
          <w:vertAlign w:val="baseline"/>
          <w:rtl w:val="0"/>
        </w:rPr>
        <w:t xml:space="preserve">DOSTOIEVSKI abandona la escritura. </w:t>
      </w:r>
      <w:r w:rsidDel="00000000" w:rsidR="00000000" w:rsidRPr="00000000">
        <w:rPr>
          <w:rtl w:val="0"/>
        </w:rPr>
      </w:r>
    </w:p>
    <w:p w:rsidR="00000000" w:rsidDel="00000000" w:rsidP="00000000" w:rsidRDefault="00000000" w:rsidRPr="00000000" w14:paraId="0000046C">
      <w:pPr>
        <w:pageBreakBefore w:val="0"/>
        <w:jc w:val="both"/>
        <w:rPr>
          <w:i w:val="0"/>
          <w:sz w:val="24"/>
          <w:szCs w:val="24"/>
          <w:vertAlign w:val="baseline"/>
        </w:rPr>
      </w:pPr>
      <w:r w:rsidDel="00000000" w:rsidR="00000000" w:rsidRPr="00000000">
        <w:rPr>
          <w:i w:val="1"/>
          <w:sz w:val="24"/>
          <w:szCs w:val="24"/>
          <w:vertAlign w:val="baseline"/>
          <w:rtl w:val="0"/>
        </w:rPr>
        <w:t xml:space="preserve">Hace sonar los dedos de la mano. </w:t>
      </w:r>
      <w:r w:rsidDel="00000000" w:rsidR="00000000" w:rsidRPr="00000000">
        <w:rPr>
          <w:rtl w:val="0"/>
        </w:rPr>
      </w:r>
    </w:p>
    <w:p w:rsidR="00000000" w:rsidDel="00000000" w:rsidP="00000000" w:rsidRDefault="00000000" w:rsidRPr="00000000" w14:paraId="0000046D">
      <w:pPr>
        <w:pageBreakBefore w:val="0"/>
        <w:jc w:val="both"/>
        <w:rPr>
          <w:i w:val="0"/>
          <w:sz w:val="24"/>
          <w:szCs w:val="24"/>
          <w:vertAlign w:val="baseline"/>
        </w:rPr>
      </w:pPr>
      <w:r w:rsidDel="00000000" w:rsidR="00000000" w:rsidRPr="00000000">
        <w:rPr>
          <w:i w:val="1"/>
          <w:sz w:val="24"/>
          <w:szCs w:val="24"/>
          <w:vertAlign w:val="baseline"/>
          <w:rtl w:val="0"/>
        </w:rPr>
        <w:t xml:space="preserve">Mira hacia atrás. </w:t>
      </w:r>
      <w:r w:rsidDel="00000000" w:rsidR="00000000" w:rsidRPr="00000000">
        <w:rPr>
          <w:rtl w:val="0"/>
        </w:rPr>
      </w:r>
    </w:p>
    <w:p w:rsidR="00000000" w:rsidDel="00000000" w:rsidP="00000000" w:rsidRDefault="00000000" w:rsidRPr="00000000" w14:paraId="0000046E">
      <w:pPr>
        <w:pageBreakBefore w:val="0"/>
        <w:jc w:val="both"/>
        <w:rPr>
          <w:i w:val="0"/>
          <w:sz w:val="24"/>
          <w:szCs w:val="24"/>
          <w:vertAlign w:val="baseline"/>
        </w:rPr>
      </w:pPr>
      <w:r w:rsidDel="00000000" w:rsidR="00000000" w:rsidRPr="00000000">
        <w:rPr>
          <w:i w:val="1"/>
          <w:sz w:val="24"/>
          <w:szCs w:val="24"/>
          <w:vertAlign w:val="baseline"/>
          <w:rtl w:val="0"/>
        </w:rPr>
        <w:t xml:space="preserve">Observa al público. </w:t>
      </w:r>
      <w:r w:rsidDel="00000000" w:rsidR="00000000" w:rsidRPr="00000000">
        <w:rPr>
          <w:rtl w:val="0"/>
        </w:rPr>
      </w:r>
    </w:p>
    <w:p w:rsidR="00000000" w:rsidDel="00000000" w:rsidP="00000000" w:rsidRDefault="00000000" w:rsidRPr="00000000" w14:paraId="0000046F">
      <w:pPr>
        <w:pageBreakBefore w:val="0"/>
        <w:jc w:val="both"/>
        <w:rPr>
          <w:i w:val="0"/>
          <w:sz w:val="24"/>
          <w:szCs w:val="24"/>
          <w:vertAlign w:val="baseline"/>
        </w:rPr>
      </w:pPr>
      <w:r w:rsidDel="00000000" w:rsidR="00000000" w:rsidRPr="00000000">
        <w:rPr>
          <w:i w:val="1"/>
          <w:sz w:val="24"/>
          <w:szCs w:val="24"/>
          <w:vertAlign w:val="baseline"/>
          <w:rtl w:val="0"/>
        </w:rPr>
        <w:t xml:space="preserve">Finalmente, a manera de epitafio:</w:t>
      </w:r>
      <w:r w:rsidDel="00000000" w:rsidR="00000000" w:rsidRPr="00000000">
        <w:rPr>
          <w:rtl w:val="0"/>
        </w:rPr>
      </w:r>
    </w:p>
    <w:p w:rsidR="00000000" w:rsidDel="00000000" w:rsidP="00000000" w:rsidRDefault="00000000" w:rsidRPr="00000000" w14:paraId="00000470">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471">
      <w:pPr>
        <w:pageBreakBefore w:val="0"/>
        <w:jc w:val="both"/>
        <w:rPr>
          <w:sz w:val="24"/>
          <w:szCs w:val="24"/>
          <w:vertAlign w:val="baseline"/>
        </w:rPr>
      </w:pPr>
      <w:r w:rsidDel="00000000" w:rsidR="00000000" w:rsidRPr="00000000">
        <w:rPr>
          <w:b w:val="1"/>
          <w:sz w:val="24"/>
          <w:szCs w:val="24"/>
          <w:vertAlign w:val="baseline"/>
          <w:rtl w:val="0"/>
        </w:rPr>
        <w:t xml:space="preserve">DOSTOIEVSKI:</w:t>
      </w:r>
      <w:r w:rsidDel="00000000" w:rsidR="00000000" w:rsidRPr="00000000">
        <w:rPr>
          <w:sz w:val="24"/>
          <w:szCs w:val="24"/>
          <w:vertAlign w:val="baseline"/>
          <w:rtl w:val="0"/>
        </w:rPr>
        <w:t xml:space="preserve"> El texto, la luz y la última campanada, mueren en el mismo instante. </w:t>
      </w:r>
    </w:p>
    <w:p w:rsidR="00000000" w:rsidDel="00000000" w:rsidP="00000000" w:rsidRDefault="00000000" w:rsidRPr="00000000" w14:paraId="0000047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7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7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7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77">
      <w:pPr>
        <w:pageBreakBefore w:val="0"/>
        <w:jc w:val="right"/>
        <w:rPr>
          <w:sz w:val="32"/>
          <w:szCs w:val="32"/>
          <w:u w:val="single"/>
          <w:vertAlign w:val="baseline"/>
        </w:rPr>
      </w:pPr>
      <w:r w:rsidDel="00000000" w:rsidR="00000000" w:rsidRPr="00000000">
        <w:rPr>
          <w:sz w:val="32"/>
          <w:szCs w:val="32"/>
          <w:u w:val="single"/>
          <w:vertAlign w:val="baseline"/>
          <w:rtl w:val="0"/>
        </w:rPr>
        <w:t xml:space="preserve">Rafael Spregelburd</w:t>
      </w:r>
    </w:p>
    <w:p w:rsidR="00000000" w:rsidDel="00000000" w:rsidP="00000000" w:rsidRDefault="00000000" w:rsidRPr="00000000" w14:paraId="00000478">
      <w:pPr>
        <w:pageBreakBefore w:val="0"/>
        <w:jc w:val="right"/>
        <w:rPr>
          <w:sz w:val="32"/>
          <w:szCs w:val="32"/>
          <w:u w:val="single"/>
          <w:vertAlign w:val="baseline"/>
        </w:rPr>
      </w:pPr>
      <w:r w:rsidDel="00000000" w:rsidR="00000000" w:rsidRPr="00000000">
        <w:rPr>
          <w:rtl w:val="0"/>
        </w:rPr>
      </w:r>
    </w:p>
    <w:p w:rsidR="00000000" w:rsidDel="00000000" w:rsidP="00000000" w:rsidRDefault="00000000" w:rsidRPr="00000000" w14:paraId="00000479">
      <w:pPr>
        <w:pageBreakBefore w:val="0"/>
        <w:jc w:val="right"/>
        <w:rPr>
          <w:i w:val="0"/>
          <w:sz w:val="24"/>
          <w:szCs w:val="24"/>
          <w:vertAlign w:val="baseline"/>
        </w:rPr>
      </w:pPr>
      <w:r w:rsidDel="00000000" w:rsidR="00000000" w:rsidRPr="00000000">
        <w:rPr>
          <w:i w:val="1"/>
          <w:sz w:val="24"/>
          <w:szCs w:val="24"/>
          <w:vertAlign w:val="baseline"/>
          <w:rtl w:val="0"/>
        </w:rPr>
        <w:t xml:space="preserve">Octubre de 1995.</w:t>
      </w:r>
      <w:r w:rsidDel="00000000" w:rsidR="00000000" w:rsidRPr="00000000">
        <w:rPr>
          <w:rtl w:val="0"/>
        </w:rPr>
      </w:r>
    </w:p>
    <w:p w:rsidR="00000000" w:rsidDel="00000000" w:rsidP="00000000" w:rsidRDefault="00000000" w:rsidRPr="00000000" w14:paraId="0000047A">
      <w:pPr>
        <w:pageBreakBefore w:val="0"/>
        <w:jc w:val="right"/>
        <w:rPr>
          <w:sz w:val="24"/>
          <w:szCs w:val="24"/>
          <w:vertAlign w:val="baseline"/>
        </w:rPr>
      </w:pPr>
      <w:r w:rsidDel="00000000" w:rsidR="00000000" w:rsidRPr="00000000">
        <w:rPr>
          <w:rtl w:val="0"/>
        </w:rPr>
      </w:r>
    </w:p>
    <w:p w:rsidR="00000000" w:rsidDel="00000000" w:rsidP="00000000" w:rsidRDefault="00000000" w:rsidRPr="00000000" w14:paraId="0000047B">
      <w:pPr>
        <w:pageBreakBefore w:val="0"/>
        <w:rPr>
          <w:vertAlign w:val="baseline"/>
        </w:rPr>
      </w:pPr>
      <w:r w:rsidDel="00000000" w:rsidR="00000000" w:rsidRPr="00000000">
        <w:rPr>
          <w:rtl w:val="0"/>
        </w:rPr>
      </w:r>
    </w:p>
    <w:sectPr>
      <w:headerReference r:id="rId6" w:type="default"/>
      <w:headerReference r:id="rId7" w:type="even"/>
      <w:footerReference r:id="rId8" w:type="default"/>
      <w:footerReference r:id="rId9"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 w:name="Bookman Old Style"/>
  <w:font w:name="Haettenschweile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